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9571E9" w14:textId="77777777" w:rsidR="00AE6904" w:rsidRPr="007B378F" w:rsidRDefault="00AE6904" w:rsidP="00AE6904">
      <w:pPr>
        <w:spacing w:after="0"/>
        <w:jc w:val="center"/>
        <w:rPr>
          <w:sz w:val="24"/>
          <w:szCs w:val="24"/>
        </w:rPr>
      </w:pPr>
      <w:bookmarkStart w:id="0" w:name="_GoBack"/>
      <w:bookmarkEnd w:id="0"/>
      <w:r w:rsidRPr="00391639">
        <w:rPr>
          <w:b/>
          <w:sz w:val="36"/>
          <w:szCs w:val="10"/>
        </w:rPr>
        <w:t>Roteiro d</w:t>
      </w:r>
      <w:r>
        <w:rPr>
          <w:b/>
          <w:sz w:val="36"/>
          <w:szCs w:val="10"/>
        </w:rPr>
        <w:t>e estudos – Educação Infantil</w:t>
      </w:r>
    </w:p>
    <w:p w14:paraId="2E3FA02F" w14:textId="3898C694" w:rsidR="00AE6904" w:rsidRDefault="00AE6904" w:rsidP="00AE6904">
      <w:pPr>
        <w:spacing w:after="0"/>
        <w:rPr>
          <w:b/>
          <w:sz w:val="36"/>
          <w:szCs w:val="10"/>
        </w:rPr>
      </w:pPr>
      <w:r w:rsidRPr="00391639">
        <w:rPr>
          <w:b/>
          <w:sz w:val="36"/>
          <w:szCs w:val="10"/>
        </w:rPr>
        <w:t xml:space="preserve">                                    </w:t>
      </w:r>
      <w:r>
        <w:rPr>
          <w:b/>
          <w:sz w:val="36"/>
          <w:szCs w:val="10"/>
        </w:rPr>
        <w:t xml:space="preserve">Semana de 08 </w:t>
      </w:r>
      <w:r w:rsidRPr="00391639">
        <w:rPr>
          <w:b/>
          <w:sz w:val="36"/>
          <w:szCs w:val="10"/>
        </w:rPr>
        <w:t>a</w:t>
      </w:r>
      <w:r>
        <w:rPr>
          <w:b/>
          <w:sz w:val="36"/>
          <w:szCs w:val="10"/>
        </w:rPr>
        <w:t xml:space="preserve"> 12 de junho de 2020.</w:t>
      </w:r>
    </w:p>
    <w:p w14:paraId="59F0E8D0" w14:textId="77777777" w:rsidR="00AE6904" w:rsidRPr="001C455A" w:rsidRDefault="00AE6904" w:rsidP="00AE6904">
      <w:pPr>
        <w:spacing w:after="0"/>
        <w:jc w:val="both"/>
        <w:rPr>
          <w:sz w:val="24"/>
          <w:szCs w:val="24"/>
        </w:rPr>
      </w:pPr>
    </w:p>
    <w:tbl>
      <w:tblPr>
        <w:tblStyle w:val="Tabelacomgrade"/>
        <w:tblW w:w="11028" w:type="dxa"/>
        <w:tblInd w:w="-147" w:type="dxa"/>
        <w:tblLayout w:type="fixed"/>
        <w:tblLook w:val="04A0" w:firstRow="1" w:lastRow="0" w:firstColumn="1" w:lastColumn="0" w:noHBand="0" w:noVBand="1"/>
      </w:tblPr>
      <w:tblGrid>
        <w:gridCol w:w="2523"/>
        <w:gridCol w:w="8505"/>
      </w:tblGrid>
      <w:tr w:rsidR="00AE6904" w14:paraId="18230D9B" w14:textId="77777777" w:rsidTr="00AB1F46">
        <w:tc>
          <w:tcPr>
            <w:tcW w:w="11028" w:type="dxa"/>
            <w:gridSpan w:val="2"/>
            <w:shd w:val="clear" w:color="auto" w:fill="FFFF00"/>
          </w:tcPr>
          <w:p w14:paraId="0A20672E" w14:textId="77777777" w:rsidR="00AE6904" w:rsidRPr="00981208" w:rsidRDefault="00AE6904" w:rsidP="008F30B5">
            <w:r w:rsidRPr="000D54DC">
              <w:rPr>
                <w:b/>
                <w:sz w:val="28"/>
              </w:rPr>
              <w:t>TURMA</w:t>
            </w:r>
            <w:r>
              <w:rPr>
                <w:b/>
                <w:sz w:val="28"/>
              </w:rPr>
              <w:t>S</w:t>
            </w:r>
            <w:r w:rsidRPr="000D54DC">
              <w:rPr>
                <w:b/>
                <w:sz w:val="28"/>
              </w:rPr>
              <w:t xml:space="preserve">: </w:t>
            </w:r>
            <w:r>
              <w:rPr>
                <w:b/>
                <w:sz w:val="28"/>
              </w:rPr>
              <w:t>Infantil 1 Fase 2 A e B</w:t>
            </w:r>
          </w:p>
        </w:tc>
      </w:tr>
      <w:tr w:rsidR="00AE6904" w14:paraId="53B7FC5D" w14:textId="77777777" w:rsidTr="00AB1F46">
        <w:tc>
          <w:tcPr>
            <w:tcW w:w="11028" w:type="dxa"/>
            <w:gridSpan w:val="2"/>
            <w:shd w:val="clear" w:color="auto" w:fill="FFFF00"/>
          </w:tcPr>
          <w:p w14:paraId="13CDA823" w14:textId="77777777" w:rsidR="00AE6904" w:rsidRPr="000D54DC" w:rsidRDefault="00AE6904" w:rsidP="008F30B5">
            <w:pPr>
              <w:rPr>
                <w:b/>
                <w:sz w:val="28"/>
              </w:rPr>
            </w:pPr>
            <w:r>
              <w:rPr>
                <w:b/>
                <w:bCs/>
                <w:sz w:val="28"/>
              </w:rPr>
              <w:t>Professoras</w:t>
            </w:r>
            <w:proofErr w:type="gramStart"/>
            <w:r>
              <w:rPr>
                <w:b/>
                <w:bCs/>
                <w:sz w:val="28"/>
              </w:rPr>
              <w:t xml:space="preserve">  </w:t>
            </w:r>
            <w:proofErr w:type="gramEnd"/>
            <w:r>
              <w:rPr>
                <w:b/>
                <w:bCs/>
                <w:sz w:val="28"/>
              </w:rPr>
              <w:t xml:space="preserve">Ana Paula, </w:t>
            </w:r>
            <w:proofErr w:type="spellStart"/>
            <w:r>
              <w:rPr>
                <w:b/>
                <w:bCs/>
                <w:sz w:val="28"/>
              </w:rPr>
              <w:t>Liamara</w:t>
            </w:r>
            <w:proofErr w:type="spellEnd"/>
            <w:r>
              <w:rPr>
                <w:b/>
                <w:bCs/>
                <w:sz w:val="28"/>
              </w:rPr>
              <w:t xml:space="preserve">, </w:t>
            </w:r>
            <w:proofErr w:type="spellStart"/>
            <w:r>
              <w:rPr>
                <w:b/>
                <w:bCs/>
                <w:sz w:val="28"/>
              </w:rPr>
              <w:t>Abielly</w:t>
            </w:r>
            <w:proofErr w:type="spellEnd"/>
            <w:r>
              <w:rPr>
                <w:b/>
                <w:bCs/>
                <w:sz w:val="28"/>
              </w:rPr>
              <w:t xml:space="preserve"> e Natália. </w:t>
            </w:r>
          </w:p>
        </w:tc>
      </w:tr>
      <w:tr w:rsidR="00AE6904" w14:paraId="3609AD68" w14:textId="77777777" w:rsidTr="00AB1F46">
        <w:tc>
          <w:tcPr>
            <w:tcW w:w="2523" w:type="dxa"/>
            <w:shd w:val="clear" w:color="auto" w:fill="D9E2F3" w:themeFill="accent1" w:themeFillTint="33"/>
          </w:tcPr>
          <w:p w14:paraId="545957B9" w14:textId="77777777" w:rsidR="00AE6904" w:rsidRPr="002C69AB" w:rsidRDefault="00AE6904" w:rsidP="008F30B5">
            <w:pPr>
              <w:jc w:val="center"/>
              <w:rPr>
                <w:b/>
                <w:bCs/>
                <w:sz w:val="24"/>
                <w:szCs w:val="24"/>
              </w:rPr>
            </w:pPr>
          </w:p>
        </w:tc>
        <w:tc>
          <w:tcPr>
            <w:tcW w:w="8505" w:type="dxa"/>
            <w:shd w:val="clear" w:color="auto" w:fill="D9E2F3" w:themeFill="accent1" w:themeFillTint="33"/>
          </w:tcPr>
          <w:p w14:paraId="0287292E" w14:textId="77777777" w:rsidR="00AE6904" w:rsidRDefault="00AE6904" w:rsidP="008F30B5">
            <w:pPr>
              <w:jc w:val="center"/>
              <w:rPr>
                <w:b/>
                <w:bCs/>
                <w:sz w:val="28"/>
                <w:szCs w:val="28"/>
              </w:rPr>
            </w:pPr>
            <w:r>
              <w:rPr>
                <w:b/>
                <w:bCs/>
                <w:sz w:val="28"/>
                <w:szCs w:val="28"/>
              </w:rPr>
              <w:t xml:space="preserve"> Atividades </w:t>
            </w:r>
          </w:p>
          <w:p w14:paraId="16437C71" w14:textId="77777777" w:rsidR="00AE6904" w:rsidRPr="00392613" w:rsidRDefault="00AE6904" w:rsidP="008F30B5">
            <w:pPr>
              <w:jc w:val="center"/>
              <w:rPr>
                <w:b/>
                <w:bCs/>
                <w:sz w:val="28"/>
                <w:szCs w:val="28"/>
              </w:rPr>
            </w:pPr>
            <w:r>
              <w:rPr>
                <w:b/>
                <w:bCs/>
                <w:sz w:val="28"/>
                <w:szCs w:val="28"/>
              </w:rPr>
              <w:t>Orientação de estudos</w:t>
            </w:r>
          </w:p>
        </w:tc>
      </w:tr>
      <w:tr w:rsidR="00AE6904" w:rsidRPr="007B378F" w14:paraId="71864ADA" w14:textId="77777777" w:rsidTr="00AB1F46">
        <w:tc>
          <w:tcPr>
            <w:tcW w:w="2523" w:type="dxa"/>
            <w:shd w:val="clear" w:color="auto" w:fill="D9E2F3" w:themeFill="accent1" w:themeFillTint="33"/>
            <w:vAlign w:val="center"/>
          </w:tcPr>
          <w:p w14:paraId="2C4E3BA9" w14:textId="77777777" w:rsidR="00AE6904" w:rsidRPr="007B378F" w:rsidRDefault="00AE6904" w:rsidP="008F30B5">
            <w:pPr>
              <w:spacing w:line="360" w:lineRule="auto"/>
              <w:ind w:right="44"/>
              <w:rPr>
                <w:rFonts w:ascii="Arial" w:hAnsi="Arial" w:cs="Arial"/>
                <w:bCs/>
                <w:sz w:val="24"/>
                <w:szCs w:val="24"/>
              </w:rPr>
            </w:pPr>
            <w:r w:rsidRPr="007B378F">
              <w:rPr>
                <w:rFonts w:ascii="Arial" w:hAnsi="Arial" w:cs="Arial"/>
                <w:b/>
                <w:bCs/>
                <w:sz w:val="24"/>
                <w:szCs w:val="24"/>
              </w:rPr>
              <w:t xml:space="preserve">Atividades </w:t>
            </w:r>
          </w:p>
          <w:p w14:paraId="505383CE" w14:textId="77777777" w:rsidR="00AE6904" w:rsidRPr="007B378F" w:rsidRDefault="00AE6904" w:rsidP="008F30B5">
            <w:pPr>
              <w:spacing w:line="360" w:lineRule="auto"/>
              <w:rPr>
                <w:rFonts w:ascii="Arial" w:hAnsi="Arial" w:cs="Arial"/>
                <w:bCs/>
                <w:sz w:val="24"/>
                <w:szCs w:val="24"/>
              </w:rPr>
            </w:pPr>
          </w:p>
        </w:tc>
        <w:tc>
          <w:tcPr>
            <w:tcW w:w="8505" w:type="dxa"/>
            <w:shd w:val="clear" w:color="auto" w:fill="FFFFFF" w:themeFill="background1"/>
          </w:tcPr>
          <w:p w14:paraId="2EF465A1" w14:textId="29BB2A05" w:rsidR="00AE6904" w:rsidRDefault="00AE6904" w:rsidP="008F30B5">
            <w:pPr>
              <w:autoSpaceDE w:val="0"/>
              <w:autoSpaceDN w:val="0"/>
              <w:adjustRightInd w:val="0"/>
              <w:spacing w:line="360" w:lineRule="auto"/>
              <w:jc w:val="both"/>
              <w:rPr>
                <w:rFonts w:ascii="Arial" w:hAnsi="Arial" w:cs="Arial"/>
                <w:color w:val="1A1A1A"/>
                <w:sz w:val="24"/>
                <w:szCs w:val="24"/>
              </w:rPr>
            </w:pPr>
            <w:r>
              <w:rPr>
                <w:rFonts w:ascii="Arial" w:hAnsi="Arial" w:cs="Arial"/>
                <w:color w:val="1A1A1A"/>
                <w:sz w:val="24"/>
                <w:szCs w:val="24"/>
              </w:rPr>
              <w:t>Olá,</w:t>
            </w:r>
          </w:p>
          <w:p w14:paraId="70EBABA0" w14:textId="0DF9E58D" w:rsidR="00AE6904" w:rsidRDefault="00AE6904" w:rsidP="008F30B5">
            <w:pPr>
              <w:autoSpaceDE w:val="0"/>
              <w:autoSpaceDN w:val="0"/>
              <w:adjustRightInd w:val="0"/>
              <w:spacing w:line="360" w:lineRule="auto"/>
              <w:jc w:val="both"/>
              <w:rPr>
                <w:rFonts w:ascii="Arial" w:hAnsi="Arial" w:cs="Arial"/>
                <w:color w:val="1A1A1A"/>
                <w:sz w:val="24"/>
                <w:szCs w:val="24"/>
              </w:rPr>
            </w:pPr>
            <w:r>
              <w:rPr>
                <w:rFonts w:ascii="Arial" w:hAnsi="Arial" w:cs="Arial"/>
                <w:color w:val="1A1A1A"/>
                <w:sz w:val="24"/>
                <w:szCs w:val="24"/>
              </w:rPr>
              <w:t xml:space="preserve">    Essa semana iremos usar a apostila de MATEMÁTICA...</w:t>
            </w:r>
          </w:p>
          <w:p w14:paraId="1C2406AC" w14:textId="77777777" w:rsidR="00AE6904" w:rsidRDefault="00AE6904" w:rsidP="008F30B5">
            <w:pPr>
              <w:autoSpaceDE w:val="0"/>
              <w:autoSpaceDN w:val="0"/>
              <w:adjustRightInd w:val="0"/>
              <w:spacing w:line="276" w:lineRule="auto"/>
              <w:jc w:val="both"/>
              <w:rPr>
                <w:rFonts w:ascii="Arial" w:hAnsi="Arial" w:cs="Arial"/>
                <w:color w:val="1A1A1A"/>
                <w:sz w:val="24"/>
                <w:szCs w:val="24"/>
              </w:rPr>
            </w:pPr>
            <w:r>
              <w:rPr>
                <w:rFonts w:ascii="Arial" w:hAnsi="Arial" w:cs="Arial"/>
                <w:b/>
                <w:bCs/>
                <w:color w:val="1A1A1A"/>
              </w:rPr>
              <w:t xml:space="preserve">Observação: </w:t>
            </w:r>
            <w:r w:rsidRPr="00310260">
              <w:rPr>
                <w:rFonts w:ascii="Arial" w:hAnsi="Arial" w:cs="Arial"/>
                <w:color w:val="1A1A1A"/>
                <w:sz w:val="24"/>
                <w:szCs w:val="24"/>
                <w:u w:val="single"/>
              </w:rPr>
              <w:t>Realize as atividades na apostila, abra a imagem somente para verificar qual é a atividade.</w:t>
            </w:r>
            <w:r>
              <w:rPr>
                <w:rFonts w:ascii="Arial" w:hAnsi="Arial" w:cs="Arial"/>
                <w:color w:val="1A1A1A"/>
                <w:sz w:val="24"/>
                <w:szCs w:val="24"/>
              </w:rPr>
              <w:t xml:space="preserve"> </w:t>
            </w:r>
          </w:p>
          <w:p w14:paraId="2D20BD8A" w14:textId="0669BAE4" w:rsidR="00AE6904" w:rsidRPr="00BA37DF" w:rsidRDefault="00AE6904" w:rsidP="008F30B5">
            <w:pPr>
              <w:autoSpaceDE w:val="0"/>
              <w:autoSpaceDN w:val="0"/>
              <w:adjustRightInd w:val="0"/>
              <w:spacing w:line="360" w:lineRule="auto"/>
              <w:jc w:val="both"/>
              <w:rPr>
                <w:rFonts w:ascii="Arial" w:hAnsi="Arial" w:cs="Arial"/>
                <w:b/>
                <w:bCs/>
                <w:color w:val="1A1A1A"/>
                <w:sz w:val="24"/>
                <w:szCs w:val="24"/>
              </w:rPr>
            </w:pPr>
            <w:r>
              <w:rPr>
                <w:rFonts w:ascii="Arial" w:hAnsi="Arial" w:cs="Arial"/>
                <w:color w:val="1A1A1A"/>
                <w:sz w:val="24"/>
                <w:szCs w:val="24"/>
              </w:rPr>
              <w:t xml:space="preserve">Tema: </w:t>
            </w:r>
            <w:r>
              <w:rPr>
                <w:rFonts w:ascii="Arial" w:hAnsi="Arial" w:cs="Arial"/>
                <w:b/>
                <w:bCs/>
                <w:color w:val="1A1A1A"/>
                <w:sz w:val="24"/>
                <w:szCs w:val="24"/>
              </w:rPr>
              <w:t>O PEQUENO CONSTRUTOR</w:t>
            </w:r>
          </w:p>
          <w:p w14:paraId="5C1434CB" w14:textId="1697E904" w:rsidR="00AE6904" w:rsidRPr="003F2932" w:rsidRDefault="00AE6904" w:rsidP="008F30B5">
            <w:pPr>
              <w:pStyle w:val="PargrafodaLista"/>
              <w:numPr>
                <w:ilvl w:val="0"/>
                <w:numId w:val="1"/>
              </w:numPr>
              <w:spacing w:line="360" w:lineRule="auto"/>
              <w:rPr>
                <w:rFonts w:ascii="Arial" w:hAnsi="Arial" w:cs="Arial"/>
                <w:color w:val="1A1A1A"/>
                <w:sz w:val="24"/>
                <w:szCs w:val="24"/>
              </w:rPr>
            </w:pPr>
            <w:r>
              <w:rPr>
                <w:rFonts w:ascii="Arial" w:hAnsi="Arial" w:cs="Arial"/>
                <w:b/>
                <w:color w:val="FF0000"/>
                <w:sz w:val="24"/>
                <w:szCs w:val="24"/>
                <w:u w:val="single"/>
              </w:rPr>
              <w:t>FICHA 12</w:t>
            </w:r>
            <w:r w:rsidRPr="00795AA7">
              <w:rPr>
                <w:rFonts w:ascii="Arial" w:hAnsi="Arial" w:cs="Arial"/>
                <w:sz w:val="24"/>
                <w:szCs w:val="24"/>
              </w:rPr>
              <w:t xml:space="preserve">: </w:t>
            </w:r>
            <w:r>
              <w:rPr>
                <w:rFonts w:ascii="Arial" w:hAnsi="Arial" w:cs="Arial"/>
                <w:sz w:val="24"/>
                <w:szCs w:val="24"/>
              </w:rPr>
              <w:t xml:space="preserve">Faça a leitura do texto, convide a criança a observar a sua casa e suas formas. Peça a ela para ser como Jota “curioso” e descobrir as formas dos objetos de sua casa. Qual é a forma da mesa? Do armário? </w:t>
            </w:r>
            <w:r w:rsidR="00761AEF">
              <w:rPr>
                <w:rFonts w:ascii="Arial" w:hAnsi="Arial" w:cs="Arial"/>
                <w:sz w:val="24"/>
                <w:szCs w:val="24"/>
              </w:rPr>
              <w:t>Da janela? Da porta? ... Depois faça a pergunta e escola dois objetos com formas diferentes.</w:t>
            </w:r>
          </w:p>
          <w:p w14:paraId="68A4EDCD" w14:textId="0118BE62" w:rsidR="00AE6904" w:rsidRPr="003F2932" w:rsidRDefault="00AE6904" w:rsidP="008F30B5">
            <w:pPr>
              <w:spacing w:line="360" w:lineRule="auto"/>
              <w:ind w:left="360"/>
              <w:jc w:val="center"/>
              <w:rPr>
                <w:rFonts w:ascii="Arial" w:hAnsi="Arial" w:cs="Arial"/>
                <w:color w:val="1A1A1A"/>
                <w:sz w:val="24"/>
                <w:szCs w:val="24"/>
              </w:rPr>
            </w:pPr>
          </w:p>
          <w:p w14:paraId="322F60CE" w14:textId="50A4C8C8" w:rsidR="00AE6904" w:rsidRPr="00C015ED" w:rsidRDefault="00AE6904" w:rsidP="008F30B5">
            <w:pPr>
              <w:pStyle w:val="PargrafodaLista"/>
              <w:numPr>
                <w:ilvl w:val="0"/>
                <w:numId w:val="1"/>
              </w:numPr>
              <w:autoSpaceDE w:val="0"/>
              <w:autoSpaceDN w:val="0"/>
              <w:adjustRightInd w:val="0"/>
              <w:spacing w:line="360" w:lineRule="auto"/>
              <w:jc w:val="both"/>
              <w:rPr>
                <w:rFonts w:ascii="Arial" w:hAnsi="Arial" w:cs="Arial"/>
                <w:color w:val="1A1A1A"/>
                <w:sz w:val="24"/>
                <w:szCs w:val="24"/>
                <w:u w:val="single"/>
              </w:rPr>
            </w:pPr>
            <w:r w:rsidRPr="00EA35F4">
              <w:rPr>
                <w:rFonts w:ascii="Arial" w:hAnsi="Arial" w:cs="Arial"/>
                <w:b/>
                <w:color w:val="FF0000"/>
                <w:sz w:val="24"/>
                <w:szCs w:val="24"/>
                <w:u w:val="single"/>
              </w:rPr>
              <w:t>FICHA 1</w:t>
            </w:r>
            <w:r w:rsidR="00761AEF" w:rsidRPr="00EA35F4">
              <w:rPr>
                <w:rFonts w:ascii="Arial" w:hAnsi="Arial" w:cs="Arial"/>
                <w:b/>
                <w:color w:val="FF0000"/>
                <w:sz w:val="24"/>
                <w:szCs w:val="24"/>
                <w:u w:val="single"/>
              </w:rPr>
              <w:t>3</w:t>
            </w:r>
            <w:r w:rsidRPr="00EA35F4">
              <w:rPr>
                <w:rFonts w:ascii="Arial" w:hAnsi="Arial" w:cs="Arial"/>
                <w:sz w:val="24"/>
                <w:szCs w:val="24"/>
              </w:rPr>
              <w:t xml:space="preserve">: </w:t>
            </w:r>
            <w:r w:rsidR="00EA35F4">
              <w:rPr>
                <w:rFonts w:ascii="Arial" w:hAnsi="Arial" w:cs="Arial"/>
                <w:sz w:val="24"/>
                <w:szCs w:val="24"/>
              </w:rPr>
              <w:t xml:space="preserve">Nessa atividade, vamos precisar de objetos pequenos como: caixa de fósforo, de remédio, de palito de dentes e com formatos redondo e triangular. </w:t>
            </w:r>
            <w:r w:rsidR="00C015ED">
              <w:rPr>
                <w:rFonts w:ascii="Arial" w:hAnsi="Arial" w:cs="Arial"/>
                <w:sz w:val="24"/>
                <w:szCs w:val="24"/>
              </w:rPr>
              <w:t>Escolha os objetos que achou com formas diferentes e desenho ou se preferir faça o carimbo com tinta.</w:t>
            </w:r>
            <w:r w:rsidR="00EA35F4">
              <w:rPr>
                <w:rFonts w:ascii="Arial" w:hAnsi="Arial" w:cs="Arial"/>
                <w:sz w:val="24"/>
                <w:szCs w:val="24"/>
              </w:rPr>
              <w:t xml:space="preserve"> </w:t>
            </w:r>
          </w:p>
          <w:p w14:paraId="086CCE96" w14:textId="77777777" w:rsidR="00C015ED" w:rsidRPr="00C015ED" w:rsidRDefault="00C015ED" w:rsidP="00C015ED">
            <w:pPr>
              <w:pStyle w:val="PargrafodaLista"/>
              <w:rPr>
                <w:rFonts w:ascii="Arial" w:hAnsi="Arial" w:cs="Arial"/>
                <w:color w:val="1A1A1A"/>
                <w:sz w:val="24"/>
                <w:szCs w:val="24"/>
                <w:u w:val="single"/>
              </w:rPr>
            </w:pPr>
          </w:p>
          <w:p w14:paraId="5CB78B6D" w14:textId="77777777" w:rsidR="00C015ED" w:rsidRPr="00EA35F4" w:rsidRDefault="00C015ED" w:rsidP="00C015ED">
            <w:pPr>
              <w:pStyle w:val="PargrafodaLista"/>
              <w:autoSpaceDE w:val="0"/>
              <w:autoSpaceDN w:val="0"/>
              <w:adjustRightInd w:val="0"/>
              <w:spacing w:line="360" w:lineRule="auto"/>
              <w:jc w:val="both"/>
              <w:rPr>
                <w:rFonts w:ascii="Arial" w:hAnsi="Arial" w:cs="Arial"/>
                <w:color w:val="1A1A1A"/>
                <w:sz w:val="24"/>
                <w:szCs w:val="24"/>
                <w:u w:val="single"/>
              </w:rPr>
            </w:pPr>
          </w:p>
          <w:p w14:paraId="0C4DB274" w14:textId="549FE1E7" w:rsidR="00AE6904" w:rsidRDefault="00AE6904" w:rsidP="003E74CA">
            <w:pPr>
              <w:pStyle w:val="PargrafodaLista"/>
              <w:numPr>
                <w:ilvl w:val="0"/>
                <w:numId w:val="1"/>
              </w:numPr>
              <w:spacing w:line="360" w:lineRule="auto"/>
              <w:rPr>
                <w:rFonts w:ascii="Arial" w:hAnsi="Arial" w:cs="Arial"/>
                <w:color w:val="1A1A1A"/>
                <w:sz w:val="24"/>
                <w:szCs w:val="24"/>
              </w:rPr>
            </w:pPr>
            <w:r w:rsidRPr="007E5BCB">
              <w:rPr>
                <w:rFonts w:ascii="Arial" w:hAnsi="Arial" w:cs="Arial"/>
                <w:b/>
                <w:bCs/>
                <w:color w:val="FF0000"/>
                <w:sz w:val="24"/>
                <w:szCs w:val="24"/>
                <w:u w:val="single"/>
              </w:rPr>
              <w:t xml:space="preserve">FICHA </w:t>
            </w:r>
            <w:r>
              <w:rPr>
                <w:rFonts w:ascii="Arial" w:hAnsi="Arial" w:cs="Arial"/>
                <w:b/>
                <w:bCs/>
                <w:color w:val="FF0000"/>
                <w:sz w:val="24"/>
                <w:szCs w:val="24"/>
                <w:u w:val="single"/>
              </w:rPr>
              <w:t>1</w:t>
            </w:r>
            <w:r w:rsidR="00C015ED">
              <w:rPr>
                <w:rFonts w:ascii="Arial" w:hAnsi="Arial" w:cs="Arial"/>
                <w:b/>
                <w:bCs/>
                <w:color w:val="FF0000"/>
                <w:sz w:val="24"/>
                <w:szCs w:val="24"/>
                <w:u w:val="single"/>
              </w:rPr>
              <w:t>4</w:t>
            </w:r>
            <w:r w:rsidRPr="000B7E26">
              <w:rPr>
                <w:rFonts w:ascii="Arial" w:hAnsi="Arial" w:cs="Arial"/>
                <w:color w:val="1A1A1A"/>
                <w:sz w:val="24"/>
                <w:szCs w:val="24"/>
              </w:rPr>
              <w:t>:</w:t>
            </w:r>
            <w:r>
              <w:rPr>
                <w:rFonts w:ascii="Arial" w:hAnsi="Arial" w:cs="Arial"/>
                <w:color w:val="1A1A1A"/>
                <w:sz w:val="24"/>
                <w:szCs w:val="24"/>
              </w:rPr>
              <w:t xml:space="preserve"> </w:t>
            </w:r>
            <w:r w:rsidR="003E74CA">
              <w:rPr>
                <w:rFonts w:ascii="Arial" w:hAnsi="Arial" w:cs="Arial"/>
                <w:color w:val="1A1A1A"/>
                <w:sz w:val="24"/>
                <w:szCs w:val="24"/>
              </w:rPr>
              <w:t>No final da apostila tem formas geométricas para construção do foguete, recorte o cartonado e use a criatividade e construa algo bem legal.</w:t>
            </w:r>
          </w:p>
          <w:p w14:paraId="31F9DD18" w14:textId="77777777" w:rsidR="003E74CA" w:rsidRPr="00EC33B7" w:rsidRDefault="003E74CA" w:rsidP="003E74CA">
            <w:pPr>
              <w:pStyle w:val="PargrafodaLista"/>
              <w:spacing w:line="360" w:lineRule="auto"/>
              <w:rPr>
                <w:rFonts w:ascii="Arial" w:hAnsi="Arial" w:cs="Arial"/>
                <w:color w:val="1A1A1A"/>
                <w:sz w:val="24"/>
                <w:szCs w:val="24"/>
              </w:rPr>
            </w:pPr>
          </w:p>
          <w:p w14:paraId="1BC3C10B" w14:textId="0B6AA1C6" w:rsidR="003E74CA" w:rsidRPr="003E74CA" w:rsidRDefault="00AE6904" w:rsidP="003E74CA">
            <w:pPr>
              <w:pStyle w:val="PargrafodaLista"/>
              <w:numPr>
                <w:ilvl w:val="0"/>
                <w:numId w:val="1"/>
              </w:numPr>
              <w:spacing w:line="360" w:lineRule="auto"/>
              <w:rPr>
                <w:rFonts w:ascii="Arial" w:hAnsi="Arial" w:cs="Arial"/>
                <w:color w:val="1A1A1A"/>
                <w:sz w:val="24"/>
                <w:szCs w:val="24"/>
              </w:rPr>
            </w:pPr>
            <w:r>
              <w:rPr>
                <w:rFonts w:ascii="Arial" w:hAnsi="Arial" w:cs="Arial"/>
                <w:b/>
                <w:bCs/>
                <w:color w:val="FF0000"/>
                <w:sz w:val="24"/>
                <w:szCs w:val="24"/>
                <w:u w:val="single"/>
              </w:rPr>
              <w:t xml:space="preserve">FICHA </w:t>
            </w:r>
            <w:r w:rsidR="003E74CA">
              <w:rPr>
                <w:rFonts w:ascii="Arial" w:hAnsi="Arial" w:cs="Arial"/>
                <w:b/>
                <w:bCs/>
                <w:color w:val="FF0000"/>
                <w:sz w:val="24"/>
                <w:szCs w:val="24"/>
                <w:u w:val="single"/>
              </w:rPr>
              <w:t>15</w:t>
            </w:r>
            <w:r>
              <w:rPr>
                <w:rFonts w:ascii="Arial" w:hAnsi="Arial" w:cs="Arial"/>
                <w:sz w:val="24"/>
                <w:szCs w:val="24"/>
              </w:rPr>
              <w:t xml:space="preserve">: </w:t>
            </w:r>
            <w:r w:rsidR="003E74CA">
              <w:rPr>
                <w:rFonts w:ascii="Arial" w:hAnsi="Arial" w:cs="Arial"/>
                <w:sz w:val="24"/>
                <w:szCs w:val="24"/>
              </w:rPr>
              <w:t>Esse registro pode se apresentar de maneira convencional ou não, e todos os registros devem ser valorizados. Aproveite para cantar a musica do foguete com eles.</w:t>
            </w:r>
          </w:p>
          <w:p w14:paraId="124D122A" w14:textId="77777777" w:rsidR="003E74CA" w:rsidRPr="003E74CA" w:rsidRDefault="003E74CA" w:rsidP="003E74CA">
            <w:pPr>
              <w:pStyle w:val="PargrafodaLista"/>
              <w:rPr>
                <w:rFonts w:ascii="Arial" w:hAnsi="Arial" w:cs="Arial"/>
                <w:color w:val="1A1A1A"/>
                <w:sz w:val="24"/>
                <w:szCs w:val="24"/>
              </w:rPr>
            </w:pPr>
          </w:p>
          <w:p w14:paraId="0C1E739E" w14:textId="77777777" w:rsidR="00CA5F94" w:rsidRDefault="003E74CA" w:rsidP="003E74CA">
            <w:pPr>
              <w:pStyle w:val="PargrafodaLista"/>
              <w:spacing w:line="360" w:lineRule="auto"/>
            </w:pPr>
            <w:r>
              <w:t>O foguete vai subindo vai</w:t>
            </w:r>
          </w:p>
          <w:p w14:paraId="7536005D" w14:textId="77777777" w:rsidR="00CA5F94" w:rsidRDefault="003E74CA" w:rsidP="003E74CA">
            <w:pPr>
              <w:pStyle w:val="PargrafodaLista"/>
              <w:spacing w:line="360" w:lineRule="auto"/>
            </w:pPr>
            <w:r>
              <w:t>Vai levando o astronauta vai</w:t>
            </w:r>
          </w:p>
          <w:p w14:paraId="105DCD61" w14:textId="77777777" w:rsidR="00CA5F94" w:rsidRDefault="003E74CA" w:rsidP="003E74CA">
            <w:pPr>
              <w:pStyle w:val="PargrafodaLista"/>
              <w:spacing w:line="360" w:lineRule="auto"/>
            </w:pPr>
            <w:r>
              <w:lastRenderedPageBreak/>
              <w:t>O foguete vai subindo vai</w:t>
            </w:r>
          </w:p>
          <w:p w14:paraId="64975D89" w14:textId="07F5B97D" w:rsidR="00AE6904" w:rsidRPr="007922B9" w:rsidRDefault="003E74CA" w:rsidP="001756ED">
            <w:pPr>
              <w:pStyle w:val="PargrafodaLista"/>
              <w:spacing w:line="360" w:lineRule="auto"/>
              <w:rPr>
                <w:rFonts w:ascii="Arial" w:hAnsi="Arial" w:cs="Arial"/>
                <w:color w:val="1A1A1A"/>
                <w:sz w:val="24"/>
                <w:szCs w:val="24"/>
              </w:rPr>
            </w:pPr>
            <w:r>
              <w:t>Vai levando o astronauta vai</w:t>
            </w:r>
          </w:p>
          <w:p w14:paraId="1DEC4CB4" w14:textId="77777777" w:rsidR="00AE6904" w:rsidRPr="00747F25" w:rsidRDefault="00AE6904" w:rsidP="008F30B5">
            <w:pPr>
              <w:pStyle w:val="PargrafodaLista"/>
              <w:jc w:val="center"/>
              <w:rPr>
                <w:rFonts w:ascii="Arial" w:hAnsi="Arial" w:cs="Arial"/>
                <w:sz w:val="24"/>
                <w:szCs w:val="24"/>
              </w:rPr>
            </w:pPr>
          </w:p>
          <w:p w14:paraId="0D475981" w14:textId="77F9E2AA" w:rsidR="00AE6904" w:rsidRDefault="00AE6904" w:rsidP="008F30B5">
            <w:pPr>
              <w:pStyle w:val="PargrafodaLista"/>
              <w:numPr>
                <w:ilvl w:val="0"/>
                <w:numId w:val="1"/>
              </w:numPr>
              <w:spacing w:line="360" w:lineRule="auto"/>
              <w:rPr>
                <w:rFonts w:ascii="Arial" w:hAnsi="Arial" w:cs="Arial"/>
                <w:sz w:val="24"/>
                <w:szCs w:val="24"/>
              </w:rPr>
            </w:pPr>
            <w:r>
              <w:rPr>
                <w:rFonts w:ascii="Arial" w:hAnsi="Arial" w:cs="Arial"/>
                <w:b/>
                <w:bCs/>
                <w:color w:val="FF0000"/>
                <w:sz w:val="24"/>
                <w:szCs w:val="24"/>
                <w:u w:val="single"/>
              </w:rPr>
              <w:t xml:space="preserve">FICHA </w:t>
            </w:r>
            <w:r w:rsidR="00CA5F94">
              <w:rPr>
                <w:rFonts w:ascii="Arial" w:hAnsi="Arial" w:cs="Arial"/>
                <w:b/>
                <w:bCs/>
                <w:color w:val="FF0000"/>
                <w:sz w:val="24"/>
                <w:szCs w:val="24"/>
                <w:u w:val="single"/>
              </w:rPr>
              <w:t>16</w:t>
            </w:r>
            <w:r>
              <w:rPr>
                <w:rFonts w:ascii="Arial" w:hAnsi="Arial" w:cs="Arial"/>
                <w:b/>
                <w:bCs/>
                <w:color w:val="FF0000"/>
                <w:sz w:val="24"/>
                <w:szCs w:val="24"/>
                <w:u w:val="single"/>
              </w:rPr>
              <w:t>:</w:t>
            </w:r>
            <w:r w:rsidR="00CA5F94">
              <w:rPr>
                <w:rFonts w:ascii="Arial" w:hAnsi="Arial" w:cs="Arial"/>
                <w:b/>
                <w:bCs/>
                <w:color w:val="FF0000"/>
                <w:sz w:val="24"/>
                <w:szCs w:val="24"/>
                <w:u w:val="single"/>
              </w:rPr>
              <w:t xml:space="preserve"> </w:t>
            </w:r>
            <w:r w:rsidR="00CA5F94">
              <w:rPr>
                <w:rFonts w:ascii="Arial" w:hAnsi="Arial" w:cs="Arial"/>
                <w:sz w:val="24"/>
                <w:szCs w:val="24"/>
              </w:rPr>
              <w:t xml:space="preserve">O objetivo é reconhecer e nomear as figuras geométricas que fazem parte do desenho, depois em forma de desenho represente as formas que conseguiu identificar. </w:t>
            </w:r>
            <w:r>
              <w:rPr>
                <w:rFonts w:ascii="Arial" w:hAnsi="Arial" w:cs="Arial"/>
                <w:color w:val="FF0000"/>
                <w:sz w:val="24"/>
                <w:szCs w:val="24"/>
              </w:rPr>
              <w:t xml:space="preserve"> </w:t>
            </w:r>
          </w:p>
          <w:p w14:paraId="6580DCDD" w14:textId="66806A26" w:rsidR="00A82BDB" w:rsidRDefault="00A82BDB" w:rsidP="00A82BDB">
            <w:pPr>
              <w:pStyle w:val="PargrafodaLista"/>
              <w:spacing w:line="360" w:lineRule="auto"/>
              <w:rPr>
                <w:rFonts w:ascii="Arial" w:hAnsi="Arial" w:cs="Arial"/>
                <w:b/>
                <w:color w:val="1A1A1A"/>
                <w:sz w:val="24"/>
                <w:szCs w:val="24"/>
              </w:rPr>
            </w:pPr>
            <w:proofErr w:type="spellStart"/>
            <w:r w:rsidRPr="00A02A1C">
              <w:rPr>
                <w:rFonts w:ascii="Arial" w:hAnsi="Arial" w:cs="Arial"/>
                <w:b/>
                <w:color w:val="1A1A1A"/>
                <w:sz w:val="24"/>
                <w:szCs w:val="24"/>
              </w:rPr>
              <w:t>Obs</w:t>
            </w:r>
            <w:proofErr w:type="spellEnd"/>
            <w:r w:rsidRPr="00A02A1C">
              <w:rPr>
                <w:rFonts w:ascii="Arial" w:hAnsi="Arial" w:cs="Arial"/>
                <w:b/>
                <w:color w:val="1A1A1A"/>
                <w:sz w:val="24"/>
                <w:szCs w:val="24"/>
              </w:rPr>
              <w:t xml:space="preserve">: </w:t>
            </w:r>
            <w:r>
              <w:rPr>
                <w:rFonts w:ascii="Arial" w:hAnsi="Arial" w:cs="Arial"/>
                <w:b/>
                <w:color w:val="1A1A1A"/>
                <w:sz w:val="24"/>
                <w:szCs w:val="24"/>
              </w:rPr>
              <w:t>Aqui estão as fichas de matemática da ficha 12 a ficha 16</w:t>
            </w:r>
            <w:r w:rsidRPr="00A02A1C">
              <w:rPr>
                <w:rFonts w:ascii="Arial" w:hAnsi="Arial" w:cs="Arial"/>
                <w:b/>
                <w:color w:val="1A1A1A"/>
                <w:sz w:val="24"/>
                <w:szCs w:val="24"/>
              </w:rPr>
              <w:t>.</w:t>
            </w:r>
          </w:p>
          <w:p w14:paraId="0541619D" w14:textId="383D2BC0" w:rsidR="00AE6904" w:rsidRDefault="00AB1F46" w:rsidP="00A82BDB">
            <w:pPr>
              <w:pStyle w:val="PargrafodaLista"/>
              <w:spacing w:line="360" w:lineRule="auto"/>
              <w:jc w:val="center"/>
              <w:rPr>
                <w:rFonts w:ascii="Arial" w:hAnsi="Arial" w:cs="Arial"/>
                <w:sz w:val="24"/>
                <w:szCs w:val="24"/>
              </w:rPr>
            </w:pPr>
            <w:r>
              <w:object w:dxaOrig="1520" w:dyaOrig="985" w14:anchorId="6B65B7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5pt;height:49.1pt" o:ole="">
                  <v:imagedata r:id="rId8" o:title=""/>
                </v:shape>
                <o:OLEObject Type="Embed" ProgID="AcroExch.Document.11" ShapeID="_x0000_i1025" DrawAspect="Icon" ObjectID="_1652864384" r:id="rId9"/>
              </w:object>
            </w:r>
          </w:p>
          <w:p w14:paraId="4012E1DB" w14:textId="77777777" w:rsidR="00AE6904" w:rsidRDefault="00AE6904" w:rsidP="008F30B5">
            <w:pPr>
              <w:spacing w:line="360" w:lineRule="auto"/>
              <w:jc w:val="center"/>
              <w:rPr>
                <w:rFonts w:ascii="Arial" w:hAnsi="Arial" w:cs="Arial"/>
                <w:color w:val="1A1A1A"/>
                <w:sz w:val="24"/>
                <w:szCs w:val="24"/>
              </w:rPr>
            </w:pPr>
          </w:p>
          <w:p w14:paraId="21983492" w14:textId="497C8B01" w:rsidR="00AE6904" w:rsidRPr="001348C1" w:rsidRDefault="00220818" w:rsidP="008F30B5">
            <w:pPr>
              <w:pStyle w:val="PargrafodaLista"/>
              <w:numPr>
                <w:ilvl w:val="0"/>
                <w:numId w:val="1"/>
              </w:numPr>
              <w:spacing w:line="360" w:lineRule="auto"/>
              <w:rPr>
                <w:rFonts w:ascii="Arial" w:hAnsi="Arial" w:cs="Arial"/>
                <w:b/>
                <w:bCs/>
                <w:color w:val="1A1A1A"/>
                <w:sz w:val="24"/>
                <w:szCs w:val="24"/>
              </w:rPr>
            </w:pPr>
            <w:r>
              <w:rPr>
                <w:rFonts w:ascii="Arial" w:hAnsi="Arial" w:cs="Arial"/>
                <w:b/>
                <w:bCs/>
                <w:color w:val="C00000"/>
                <w:sz w:val="24"/>
                <w:szCs w:val="24"/>
                <w:u w:val="single"/>
              </w:rPr>
              <w:t>Ligue</w:t>
            </w:r>
            <w:r w:rsidR="00AE6904">
              <w:rPr>
                <w:rFonts w:ascii="Arial" w:hAnsi="Arial" w:cs="Arial"/>
                <w:b/>
                <w:bCs/>
                <w:color w:val="C00000"/>
                <w:sz w:val="24"/>
                <w:szCs w:val="24"/>
                <w:u w:val="single"/>
              </w:rPr>
              <w:t>:</w:t>
            </w:r>
            <w:r w:rsidR="00AE6904">
              <w:rPr>
                <w:rFonts w:ascii="Arial" w:hAnsi="Arial" w:cs="Arial"/>
                <w:sz w:val="24"/>
                <w:szCs w:val="24"/>
              </w:rPr>
              <w:t xml:space="preserve"> ESSA ATIVIDADE É PARA AULA NO MEET.</w:t>
            </w:r>
          </w:p>
          <w:p w14:paraId="67258CD1" w14:textId="52FC30D6" w:rsidR="00AE6904" w:rsidRPr="00DD7989" w:rsidRDefault="00DD7989" w:rsidP="00DD7989">
            <w:pPr>
              <w:pStyle w:val="PargrafodaLista"/>
              <w:spacing w:line="360" w:lineRule="auto"/>
              <w:rPr>
                <w:rFonts w:ascii="Arial" w:hAnsi="Arial" w:cs="Arial"/>
                <w:color w:val="1A1A1A"/>
                <w:sz w:val="24"/>
                <w:szCs w:val="24"/>
              </w:rPr>
            </w:pPr>
            <w:r>
              <w:rPr>
                <w:rFonts w:ascii="Arial" w:hAnsi="Arial" w:cs="Arial"/>
                <w:color w:val="1A1A1A"/>
                <w:sz w:val="24"/>
                <w:szCs w:val="24"/>
              </w:rPr>
              <w:t>Conte e ligue ao numeral correspondente, depois pinte deixando bem lindo.</w:t>
            </w:r>
          </w:p>
          <w:p w14:paraId="26982E94" w14:textId="2FEA6459" w:rsidR="00AE6904" w:rsidRDefault="00AE6904" w:rsidP="008F30B5">
            <w:pPr>
              <w:pStyle w:val="PargrafodaLista"/>
              <w:spacing w:line="360" w:lineRule="auto"/>
              <w:rPr>
                <w:rFonts w:ascii="Arial" w:hAnsi="Arial" w:cs="Arial"/>
                <w:b/>
                <w:color w:val="1A1A1A"/>
                <w:sz w:val="24"/>
                <w:szCs w:val="24"/>
              </w:rPr>
            </w:pPr>
            <w:proofErr w:type="spellStart"/>
            <w:r w:rsidRPr="00A02A1C">
              <w:rPr>
                <w:rFonts w:ascii="Arial" w:hAnsi="Arial" w:cs="Arial"/>
                <w:b/>
                <w:color w:val="1A1A1A"/>
                <w:sz w:val="24"/>
                <w:szCs w:val="24"/>
              </w:rPr>
              <w:t>Obs</w:t>
            </w:r>
            <w:proofErr w:type="spellEnd"/>
            <w:r w:rsidRPr="00A02A1C">
              <w:rPr>
                <w:rFonts w:ascii="Arial" w:hAnsi="Arial" w:cs="Arial"/>
                <w:b/>
                <w:color w:val="1A1A1A"/>
                <w:sz w:val="24"/>
                <w:szCs w:val="24"/>
              </w:rPr>
              <w:t>: Imprimir a atividade.</w:t>
            </w:r>
          </w:p>
          <w:p w14:paraId="51498132" w14:textId="77777777" w:rsidR="00A82BDB" w:rsidRPr="005264D1" w:rsidRDefault="00A82BDB" w:rsidP="00A82BDB">
            <w:pPr>
              <w:spacing w:line="360" w:lineRule="auto"/>
              <w:rPr>
                <w:rFonts w:ascii="Arial" w:hAnsi="Arial" w:cs="Arial"/>
                <w:color w:val="1A1A1A"/>
                <w:sz w:val="24"/>
                <w:szCs w:val="24"/>
              </w:rPr>
            </w:pPr>
            <w:r w:rsidRPr="005264D1">
              <w:rPr>
                <w:rFonts w:ascii="Arial" w:hAnsi="Arial" w:cs="Arial"/>
                <w:color w:val="1A1A1A"/>
                <w:sz w:val="24"/>
                <w:szCs w:val="24"/>
              </w:rPr>
              <w:t>(Clique duas vezes em cima da imagem abaixo para abrir a atividade)</w:t>
            </w:r>
          </w:p>
          <w:p w14:paraId="4E1885AB" w14:textId="1DC4299D" w:rsidR="00DD7989" w:rsidRDefault="00A82BDB" w:rsidP="00A82BDB">
            <w:pPr>
              <w:pStyle w:val="PargrafodaLista"/>
              <w:spacing w:line="360" w:lineRule="auto"/>
              <w:jc w:val="center"/>
            </w:pPr>
            <w:r>
              <w:object w:dxaOrig="1520" w:dyaOrig="985" w14:anchorId="62333F5B">
                <v:shape id="_x0000_i1026" type="#_x0000_t75" style="width:76.35pt;height:49.1pt" o:ole="">
                  <v:imagedata r:id="rId10" o:title=""/>
                </v:shape>
                <o:OLEObject Type="Embed" ProgID="AcroExch.Document.11" ShapeID="_x0000_i1026" DrawAspect="Icon" ObjectID="_1652864385" r:id="rId11"/>
              </w:object>
            </w:r>
          </w:p>
          <w:p w14:paraId="097D1CBE" w14:textId="317CABE8" w:rsidR="00AB1F46" w:rsidRDefault="00AB1F46" w:rsidP="00A82BDB">
            <w:pPr>
              <w:pStyle w:val="PargrafodaLista"/>
              <w:spacing w:line="360" w:lineRule="auto"/>
              <w:jc w:val="center"/>
              <w:rPr>
                <w:b/>
                <w:bCs/>
                <w:u w:val="single"/>
              </w:rPr>
            </w:pPr>
            <w:r>
              <w:rPr>
                <w:b/>
                <w:bCs/>
                <w:u w:val="single"/>
              </w:rPr>
              <w:t>FICHA DE RECORTE</w:t>
            </w:r>
          </w:p>
          <w:p w14:paraId="16DBA90B" w14:textId="56768C65" w:rsidR="00AB1F46" w:rsidRPr="00AB1F46" w:rsidRDefault="00AB1F46" w:rsidP="00A82BDB">
            <w:pPr>
              <w:pStyle w:val="PargrafodaLista"/>
              <w:spacing w:line="360" w:lineRule="auto"/>
              <w:jc w:val="center"/>
              <w:rPr>
                <w:rFonts w:ascii="Arial" w:hAnsi="Arial" w:cs="Arial"/>
                <w:b/>
                <w:bCs/>
                <w:color w:val="1A1A1A"/>
                <w:sz w:val="24"/>
                <w:szCs w:val="24"/>
                <w:u w:val="single"/>
              </w:rPr>
            </w:pPr>
            <w:r>
              <w:object w:dxaOrig="1520" w:dyaOrig="985" w14:anchorId="25FF83F8">
                <v:shape id="_x0000_i1027" type="#_x0000_t75" style="width:76.35pt;height:49.1pt" o:ole="">
                  <v:imagedata r:id="rId12" o:title=""/>
                </v:shape>
                <o:OLEObject Type="Embed" ProgID="AcroExch.Document.11" ShapeID="_x0000_i1027" DrawAspect="Icon" ObjectID="_1652864386" r:id="rId13"/>
              </w:object>
            </w:r>
          </w:p>
          <w:p w14:paraId="354D95FF" w14:textId="77777777" w:rsidR="00A82BDB" w:rsidRPr="00A82BDB" w:rsidRDefault="00DD7989" w:rsidP="00AB1F46">
            <w:pPr>
              <w:pStyle w:val="PargrafodaLista"/>
              <w:numPr>
                <w:ilvl w:val="0"/>
                <w:numId w:val="1"/>
              </w:numPr>
              <w:spacing w:line="360" w:lineRule="auto"/>
              <w:jc w:val="both"/>
              <w:rPr>
                <w:rFonts w:ascii="Arial" w:hAnsi="Arial" w:cs="Arial"/>
                <w:b/>
                <w:bCs/>
                <w:color w:val="1A1A1A"/>
                <w:sz w:val="24"/>
                <w:szCs w:val="24"/>
              </w:rPr>
            </w:pPr>
            <w:r>
              <w:rPr>
                <w:rFonts w:ascii="Arial" w:hAnsi="Arial" w:cs="Arial"/>
                <w:b/>
                <w:bCs/>
                <w:color w:val="C00000"/>
                <w:sz w:val="24"/>
                <w:szCs w:val="24"/>
                <w:u w:val="single"/>
              </w:rPr>
              <w:t>Ligue as formas:</w:t>
            </w:r>
            <w:r>
              <w:rPr>
                <w:rFonts w:ascii="Arial" w:hAnsi="Arial" w:cs="Arial"/>
                <w:sz w:val="24"/>
                <w:szCs w:val="24"/>
              </w:rPr>
              <w:t xml:space="preserve"> ESSA ATIVIDADE É PARA AULA NO MEET.</w:t>
            </w:r>
          </w:p>
          <w:p w14:paraId="7C007B4F" w14:textId="37EA5F0F" w:rsidR="00DD7989" w:rsidRPr="00A82BDB" w:rsidRDefault="00DD7989" w:rsidP="00A82BDB">
            <w:pPr>
              <w:pStyle w:val="PargrafodaLista"/>
              <w:spacing w:line="360" w:lineRule="auto"/>
              <w:rPr>
                <w:rFonts w:ascii="Arial" w:hAnsi="Arial" w:cs="Arial"/>
                <w:b/>
                <w:bCs/>
                <w:color w:val="1A1A1A"/>
                <w:sz w:val="24"/>
                <w:szCs w:val="24"/>
              </w:rPr>
            </w:pPr>
            <w:r>
              <w:rPr>
                <w:rFonts w:ascii="Arial" w:hAnsi="Arial" w:cs="Arial"/>
                <w:sz w:val="24"/>
                <w:szCs w:val="24"/>
              </w:rPr>
              <w:t xml:space="preserve"> Ligue a figura que tem a mesma forma geométrica e depois pinte.</w:t>
            </w:r>
          </w:p>
          <w:p w14:paraId="66263993" w14:textId="0580CBA2" w:rsidR="00A82BDB" w:rsidRPr="00A82BDB" w:rsidRDefault="00A82BDB" w:rsidP="00A82BDB">
            <w:pPr>
              <w:pStyle w:val="PargrafodaLista"/>
              <w:spacing w:line="360" w:lineRule="auto"/>
              <w:rPr>
                <w:rFonts w:ascii="Arial" w:hAnsi="Arial" w:cs="Arial"/>
                <w:b/>
                <w:color w:val="1A1A1A"/>
                <w:sz w:val="24"/>
                <w:szCs w:val="24"/>
              </w:rPr>
            </w:pPr>
            <w:proofErr w:type="spellStart"/>
            <w:r w:rsidRPr="00A02A1C">
              <w:rPr>
                <w:rFonts w:ascii="Arial" w:hAnsi="Arial" w:cs="Arial"/>
                <w:b/>
                <w:color w:val="1A1A1A"/>
                <w:sz w:val="24"/>
                <w:szCs w:val="24"/>
              </w:rPr>
              <w:t>Obs</w:t>
            </w:r>
            <w:proofErr w:type="spellEnd"/>
            <w:r w:rsidRPr="00A02A1C">
              <w:rPr>
                <w:rFonts w:ascii="Arial" w:hAnsi="Arial" w:cs="Arial"/>
                <w:b/>
                <w:color w:val="1A1A1A"/>
                <w:sz w:val="24"/>
                <w:szCs w:val="24"/>
              </w:rPr>
              <w:t>: Imprimir a atividade.</w:t>
            </w:r>
          </w:p>
          <w:p w14:paraId="256F9FB6" w14:textId="77777777" w:rsidR="00DD7989" w:rsidRPr="005264D1" w:rsidRDefault="00DD7989" w:rsidP="00DD7989">
            <w:pPr>
              <w:spacing w:line="360" w:lineRule="auto"/>
              <w:rPr>
                <w:rFonts w:ascii="Arial" w:hAnsi="Arial" w:cs="Arial"/>
                <w:color w:val="1A1A1A"/>
                <w:sz w:val="24"/>
                <w:szCs w:val="24"/>
              </w:rPr>
            </w:pPr>
            <w:r w:rsidRPr="005264D1">
              <w:rPr>
                <w:rFonts w:ascii="Arial" w:hAnsi="Arial" w:cs="Arial"/>
                <w:color w:val="1A1A1A"/>
                <w:sz w:val="24"/>
                <w:szCs w:val="24"/>
              </w:rPr>
              <w:t>(Clique duas vezes em cima da imagem abaixo para abrir a atividade)</w:t>
            </w:r>
          </w:p>
          <w:p w14:paraId="56FD153C" w14:textId="1CF4ED96" w:rsidR="00DD7989" w:rsidRDefault="00A82BDB" w:rsidP="00A82BDB">
            <w:pPr>
              <w:pStyle w:val="PargrafodaLista"/>
              <w:spacing w:line="360" w:lineRule="auto"/>
              <w:jc w:val="center"/>
            </w:pPr>
            <w:r>
              <w:object w:dxaOrig="1520" w:dyaOrig="985" w14:anchorId="10139AA8">
                <v:shape id="_x0000_i1028" type="#_x0000_t75" style="width:76.35pt;height:49.1pt" o:ole="">
                  <v:imagedata r:id="rId14" o:title=""/>
                </v:shape>
                <o:OLEObject Type="Embed" ProgID="AcroExch.Document.11" ShapeID="_x0000_i1028" DrawAspect="Icon" ObjectID="_1652864387" r:id="rId15"/>
              </w:object>
            </w:r>
          </w:p>
          <w:p w14:paraId="7B4B66BC" w14:textId="64AA568F" w:rsidR="00AB1F46" w:rsidRDefault="00AB1F46" w:rsidP="00AB1F46">
            <w:pPr>
              <w:pStyle w:val="PargrafodaLista"/>
              <w:spacing w:line="360" w:lineRule="auto"/>
              <w:rPr>
                <w:rFonts w:ascii="Arial" w:hAnsi="Arial" w:cs="Arial"/>
                <w:sz w:val="24"/>
                <w:szCs w:val="24"/>
              </w:rPr>
            </w:pPr>
            <w:r>
              <w:rPr>
                <w:rFonts w:ascii="Arial" w:hAnsi="Arial" w:cs="Arial"/>
                <w:b/>
                <w:bCs/>
                <w:color w:val="C00000"/>
                <w:sz w:val="24"/>
                <w:szCs w:val="24"/>
                <w:u w:val="single"/>
              </w:rPr>
              <w:t xml:space="preserve">JOGO DA MEMÓRIA DAS FORMAS: </w:t>
            </w:r>
            <w:r>
              <w:rPr>
                <w:rFonts w:ascii="Arial" w:hAnsi="Arial" w:cs="Arial"/>
                <w:sz w:val="24"/>
                <w:szCs w:val="24"/>
              </w:rPr>
              <w:t xml:space="preserve">Os encartes estão nas últimas páginas da apostila </w:t>
            </w:r>
          </w:p>
          <w:p w14:paraId="75C787CF" w14:textId="4A252C12" w:rsidR="00AB1F46" w:rsidRPr="00AB1F46" w:rsidRDefault="00AB1F46" w:rsidP="00AB1F46">
            <w:pPr>
              <w:pStyle w:val="PargrafodaLista"/>
              <w:numPr>
                <w:ilvl w:val="0"/>
                <w:numId w:val="2"/>
              </w:numPr>
              <w:spacing w:line="360" w:lineRule="auto"/>
              <w:rPr>
                <w:rFonts w:ascii="Arial" w:hAnsi="Arial" w:cs="Arial"/>
                <w:sz w:val="24"/>
                <w:szCs w:val="24"/>
              </w:rPr>
            </w:pPr>
            <w:r>
              <w:rPr>
                <w:rFonts w:ascii="Arial" w:hAnsi="Arial" w:cs="Arial"/>
                <w:b/>
                <w:bCs/>
                <w:sz w:val="24"/>
                <w:szCs w:val="24"/>
              </w:rPr>
              <w:t>Apresentação do jogo:</w:t>
            </w:r>
          </w:p>
          <w:p w14:paraId="0F189844" w14:textId="348BC989" w:rsidR="00AB1F46" w:rsidRDefault="00AB1F46" w:rsidP="00AB1F46">
            <w:pPr>
              <w:pStyle w:val="PargrafodaLista"/>
              <w:spacing w:line="360" w:lineRule="auto"/>
              <w:ind w:left="210"/>
              <w:rPr>
                <w:rFonts w:ascii="Arial" w:hAnsi="Arial" w:cs="Arial"/>
                <w:sz w:val="24"/>
                <w:szCs w:val="24"/>
              </w:rPr>
            </w:pPr>
            <w:r>
              <w:rPr>
                <w:rFonts w:ascii="Arial" w:hAnsi="Arial" w:cs="Arial"/>
                <w:sz w:val="24"/>
                <w:szCs w:val="24"/>
              </w:rPr>
              <w:t xml:space="preserve">O jogo “Memória das formas” facilita o reconhecimento por parte das </w:t>
            </w:r>
            <w:r>
              <w:rPr>
                <w:rFonts w:ascii="Arial" w:hAnsi="Arial" w:cs="Arial"/>
                <w:sz w:val="24"/>
                <w:szCs w:val="24"/>
              </w:rPr>
              <w:lastRenderedPageBreak/>
              <w:t xml:space="preserve">crianças </w:t>
            </w:r>
            <w:r w:rsidR="00F3504C">
              <w:rPr>
                <w:rFonts w:ascii="Arial" w:hAnsi="Arial" w:cs="Arial"/>
                <w:sz w:val="24"/>
                <w:szCs w:val="24"/>
              </w:rPr>
              <w:t>das formas geométricas que compõem as figuras presentes no mundo. Nesse tipo de jogo, a observação e a memória são aprimoradas. O jogo é composto por 24 cartas e pode ser jogado na mesa ou no chão.</w:t>
            </w:r>
          </w:p>
          <w:p w14:paraId="64E2BACB" w14:textId="35A945EA" w:rsidR="00F3504C" w:rsidRPr="00F3504C" w:rsidRDefault="00F3504C" w:rsidP="00F3504C">
            <w:pPr>
              <w:pStyle w:val="PargrafodaLista"/>
              <w:numPr>
                <w:ilvl w:val="0"/>
                <w:numId w:val="2"/>
              </w:numPr>
              <w:spacing w:line="360" w:lineRule="auto"/>
              <w:rPr>
                <w:rFonts w:ascii="Arial" w:hAnsi="Arial" w:cs="Arial"/>
                <w:sz w:val="24"/>
                <w:szCs w:val="24"/>
              </w:rPr>
            </w:pPr>
            <w:r>
              <w:rPr>
                <w:rFonts w:ascii="Arial" w:hAnsi="Arial" w:cs="Arial"/>
                <w:b/>
                <w:bCs/>
                <w:sz w:val="24"/>
                <w:szCs w:val="24"/>
              </w:rPr>
              <w:t>Participantes:</w:t>
            </w:r>
          </w:p>
          <w:p w14:paraId="39EBFC13" w14:textId="48EF08F5" w:rsidR="00F3504C" w:rsidRPr="00F3504C" w:rsidRDefault="00F3504C" w:rsidP="00F3504C">
            <w:pPr>
              <w:pStyle w:val="PargrafodaLista"/>
              <w:spacing w:line="360" w:lineRule="auto"/>
              <w:ind w:left="210"/>
              <w:rPr>
                <w:rFonts w:ascii="Arial" w:hAnsi="Arial" w:cs="Arial"/>
                <w:sz w:val="24"/>
                <w:szCs w:val="24"/>
              </w:rPr>
            </w:pPr>
            <w:r>
              <w:rPr>
                <w:rFonts w:ascii="Arial" w:hAnsi="Arial" w:cs="Arial"/>
                <w:sz w:val="24"/>
                <w:szCs w:val="24"/>
              </w:rPr>
              <w:t>Em dupla ou em grupo de, no máximo, 4 pessoas.</w:t>
            </w:r>
          </w:p>
          <w:p w14:paraId="71BF6987" w14:textId="6507F393" w:rsidR="00F3504C" w:rsidRPr="00F3504C" w:rsidRDefault="00F3504C" w:rsidP="00F3504C">
            <w:pPr>
              <w:pStyle w:val="PargrafodaLista"/>
              <w:numPr>
                <w:ilvl w:val="0"/>
                <w:numId w:val="2"/>
              </w:numPr>
              <w:spacing w:line="360" w:lineRule="auto"/>
              <w:rPr>
                <w:rFonts w:ascii="Arial" w:hAnsi="Arial" w:cs="Arial"/>
                <w:sz w:val="24"/>
                <w:szCs w:val="24"/>
              </w:rPr>
            </w:pPr>
            <w:r>
              <w:rPr>
                <w:rFonts w:ascii="Arial" w:hAnsi="Arial" w:cs="Arial"/>
                <w:b/>
                <w:bCs/>
                <w:sz w:val="24"/>
                <w:szCs w:val="24"/>
              </w:rPr>
              <w:t>Regras:</w:t>
            </w:r>
          </w:p>
          <w:p w14:paraId="7D1845AF" w14:textId="29AC361C" w:rsidR="00F3504C" w:rsidRDefault="00F3504C" w:rsidP="00F3504C">
            <w:pPr>
              <w:pStyle w:val="PargrafodaLista"/>
              <w:numPr>
                <w:ilvl w:val="0"/>
                <w:numId w:val="4"/>
              </w:numPr>
              <w:spacing w:line="360" w:lineRule="auto"/>
              <w:rPr>
                <w:rFonts w:ascii="Arial" w:hAnsi="Arial" w:cs="Arial"/>
                <w:sz w:val="24"/>
                <w:szCs w:val="24"/>
              </w:rPr>
            </w:pPr>
            <w:r>
              <w:rPr>
                <w:rFonts w:ascii="Arial" w:hAnsi="Arial" w:cs="Arial"/>
                <w:sz w:val="24"/>
                <w:szCs w:val="24"/>
              </w:rPr>
              <w:t>Organizar as cartas, com as figuras viradas para baixo, sobre a mesa ou chão.</w:t>
            </w:r>
          </w:p>
          <w:p w14:paraId="4EA4A24B" w14:textId="114267FD" w:rsidR="00F3504C" w:rsidRDefault="00F3504C" w:rsidP="00F3504C">
            <w:pPr>
              <w:pStyle w:val="PargrafodaLista"/>
              <w:numPr>
                <w:ilvl w:val="0"/>
                <w:numId w:val="4"/>
              </w:numPr>
              <w:spacing w:line="360" w:lineRule="auto"/>
              <w:rPr>
                <w:rFonts w:ascii="Arial" w:hAnsi="Arial" w:cs="Arial"/>
                <w:sz w:val="24"/>
                <w:szCs w:val="24"/>
              </w:rPr>
            </w:pPr>
            <w:r>
              <w:rPr>
                <w:rFonts w:ascii="Arial" w:hAnsi="Arial" w:cs="Arial"/>
                <w:sz w:val="24"/>
                <w:szCs w:val="24"/>
              </w:rPr>
              <w:t>O primeiro jogador vira duas cartas.</w:t>
            </w:r>
          </w:p>
          <w:p w14:paraId="3B9C029E" w14:textId="488056A7" w:rsidR="00F3504C" w:rsidRDefault="00F3504C" w:rsidP="00F3504C">
            <w:pPr>
              <w:pStyle w:val="PargrafodaLista"/>
              <w:numPr>
                <w:ilvl w:val="0"/>
                <w:numId w:val="4"/>
              </w:numPr>
              <w:spacing w:line="360" w:lineRule="auto"/>
              <w:rPr>
                <w:rFonts w:ascii="Arial" w:hAnsi="Arial" w:cs="Arial"/>
                <w:sz w:val="24"/>
                <w:szCs w:val="24"/>
              </w:rPr>
            </w:pPr>
            <w:r>
              <w:rPr>
                <w:rFonts w:ascii="Arial" w:hAnsi="Arial" w:cs="Arial"/>
                <w:sz w:val="24"/>
                <w:szCs w:val="24"/>
              </w:rPr>
              <w:t>Se formar um par, guarde-o e jogue novamente.</w:t>
            </w:r>
          </w:p>
          <w:p w14:paraId="7E89301D" w14:textId="74107D23" w:rsidR="00F3504C" w:rsidRDefault="00F3504C" w:rsidP="00F3504C">
            <w:pPr>
              <w:pStyle w:val="PargrafodaLista"/>
              <w:numPr>
                <w:ilvl w:val="0"/>
                <w:numId w:val="4"/>
              </w:numPr>
              <w:spacing w:line="360" w:lineRule="auto"/>
              <w:rPr>
                <w:rFonts w:ascii="Arial" w:hAnsi="Arial" w:cs="Arial"/>
                <w:sz w:val="24"/>
                <w:szCs w:val="24"/>
              </w:rPr>
            </w:pPr>
            <w:r>
              <w:rPr>
                <w:rFonts w:ascii="Arial" w:hAnsi="Arial" w:cs="Arial"/>
                <w:sz w:val="24"/>
                <w:szCs w:val="24"/>
              </w:rPr>
              <w:t>Caso contrário, devolva as cartas para o mesmo lugar e passe a vez ao próximo jogador</w:t>
            </w:r>
            <w:r w:rsidR="00DD36AC">
              <w:rPr>
                <w:rFonts w:ascii="Arial" w:hAnsi="Arial" w:cs="Arial"/>
                <w:sz w:val="24"/>
                <w:szCs w:val="24"/>
              </w:rPr>
              <w:t>.</w:t>
            </w:r>
          </w:p>
          <w:p w14:paraId="379D9F60" w14:textId="0C129FCA" w:rsidR="00DD36AC" w:rsidRDefault="00DD36AC" w:rsidP="00F3504C">
            <w:pPr>
              <w:pStyle w:val="PargrafodaLista"/>
              <w:numPr>
                <w:ilvl w:val="0"/>
                <w:numId w:val="4"/>
              </w:numPr>
              <w:spacing w:line="360" w:lineRule="auto"/>
              <w:rPr>
                <w:rFonts w:ascii="Arial" w:hAnsi="Arial" w:cs="Arial"/>
                <w:sz w:val="24"/>
                <w:szCs w:val="24"/>
              </w:rPr>
            </w:pPr>
            <w:r>
              <w:rPr>
                <w:rFonts w:ascii="Arial" w:hAnsi="Arial" w:cs="Arial"/>
                <w:sz w:val="24"/>
                <w:szCs w:val="24"/>
              </w:rPr>
              <w:t>O jogo termina quando todas as cartas estiverem nas mãos dos jogadores.</w:t>
            </w:r>
          </w:p>
          <w:p w14:paraId="4188C47A" w14:textId="58025DCF" w:rsidR="00DD36AC" w:rsidRDefault="00DD36AC" w:rsidP="00F3504C">
            <w:pPr>
              <w:pStyle w:val="PargrafodaLista"/>
              <w:numPr>
                <w:ilvl w:val="0"/>
                <w:numId w:val="4"/>
              </w:numPr>
              <w:spacing w:line="360" w:lineRule="auto"/>
              <w:rPr>
                <w:rFonts w:ascii="Arial" w:hAnsi="Arial" w:cs="Arial"/>
                <w:sz w:val="24"/>
                <w:szCs w:val="24"/>
              </w:rPr>
            </w:pPr>
            <w:r>
              <w:rPr>
                <w:rFonts w:ascii="Arial" w:hAnsi="Arial" w:cs="Arial"/>
                <w:sz w:val="24"/>
                <w:szCs w:val="24"/>
              </w:rPr>
              <w:t>Contam-se os pares formados.</w:t>
            </w:r>
          </w:p>
          <w:p w14:paraId="6DD5C362" w14:textId="516EC662" w:rsidR="00DD36AC" w:rsidRDefault="00DD36AC" w:rsidP="00F3504C">
            <w:pPr>
              <w:pStyle w:val="PargrafodaLista"/>
              <w:numPr>
                <w:ilvl w:val="0"/>
                <w:numId w:val="4"/>
              </w:numPr>
              <w:spacing w:line="360" w:lineRule="auto"/>
              <w:rPr>
                <w:rFonts w:ascii="Arial" w:hAnsi="Arial" w:cs="Arial"/>
                <w:sz w:val="24"/>
                <w:szCs w:val="24"/>
              </w:rPr>
            </w:pPr>
            <w:r>
              <w:rPr>
                <w:rFonts w:ascii="Arial" w:hAnsi="Arial" w:cs="Arial"/>
                <w:sz w:val="24"/>
                <w:szCs w:val="24"/>
              </w:rPr>
              <w:t>Ganha o jogo quem tiver o maior número de pares na mão.</w:t>
            </w:r>
          </w:p>
          <w:p w14:paraId="21BD8EF8" w14:textId="4972A344" w:rsidR="00DD36AC" w:rsidRPr="00F3504C" w:rsidRDefault="00DD36AC" w:rsidP="00DD36AC">
            <w:pPr>
              <w:pStyle w:val="PargrafodaLista"/>
              <w:spacing w:line="360" w:lineRule="auto"/>
              <w:ind w:left="210"/>
              <w:jc w:val="center"/>
              <w:rPr>
                <w:rFonts w:ascii="Arial" w:hAnsi="Arial" w:cs="Arial"/>
                <w:sz w:val="24"/>
                <w:szCs w:val="24"/>
              </w:rPr>
            </w:pPr>
            <w:r w:rsidRPr="005264D1">
              <w:rPr>
                <w:rFonts w:ascii="Arial" w:hAnsi="Arial" w:cs="Arial"/>
                <w:color w:val="1A1A1A"/>
                <w:sz w:val="24"/>
                <w:szCs w:val="24"/>
              </w:rPr>
              <w:t>(Clique duas vezes em cima da imagem abaixo para abrir a atividade)</w:t>
            </w:r>
          </w:p>
          <w:p w14:paraId="202CCB77" w14:textId="13FC594C" w:rsidR="00AE6904" w:rsidRPr="00310260" w:rsidRDefault="00DD36AC" w:rsidP="00DD36AC">
            <w:pPr>
              <w:spacing w:line="360" w:lineRule="auto"/>
              <w:jc w:val="center"/>
              <w:rPr>
                <w:rFonts w:ascii="Arial" w:hAnsi="Arial" w:cs="Arial"/>
                <w:color w:val="1A1A1A"/>
                <w:sz w:val="24"/>
                <w:szCs w:val="24"/>
              </w:rPr>
            </w:pPr>
            <w:r>
              <w:object w:dxaOrig="1520" w:dyaOrig="985" w14:anchorId="7D03C07C">
                <v:shape id="_x0000_i1029" type="#_x0000_t75" style="width:76.35pt;height:49.1pt" o:ole="">
                  <v:imagedata r:id="rId16" o:title=""/>
                </v:shape>
                <o:OLEObject Type="Embed" ProgID="AcroExch.Document.11" ShapeID="_x0000_i1029" DrawAspect="Icon" ObjectID="_1652864388" r:id="rId17"/>
              </w:object>
            </w:r>
          </w:p>
        </w:tc>
      </w:tr>
      <w:tr w:rsidR="00AE6904" w:rsidRPr="007B378F" w14:paraId="20CCCA58" w14:textId="77777777" w:rsidTr="00AB1F46">
        <w:tc>
          <w:tcPr>
            <w:tcW w:w="2523" w:type="dxa"/>
            <w:shd w:val="clear" w:color="auto" w:fill="D9E2F3" w:themeFill="accent1" w:themeFillTint="33"/>
            <w:vAlign w:val="center"/>
          </w:tcPr>
          <w:p w14:paraId="47F276FE" w14:textId="77777777" w:rsidR="00AE6904" w:rsidRPr="007B378F" w:rsidRDefault="00AE6904" w:rsidP="008F30B5">
            <w:pPr>
              <w:spacing w:line="360" w:lineRule="auto"/>
              <w:ind w:right="44"/>
              <w:rPr>
                <w:rFonts w:ascii="Arial" w:hAnsi="Arial" w:cs="Arial"/>
                <w:bCs/>
                <w:sz w:val="24"/>
                <w:szCs w:val="24"/>
              </w:rPr>
            </w:pPr>
            <w:r>
              <w:rPr>
                <w:rFonts w:ascii="Arial" w:hAnsi="Arial" w:cs="Arial"/>
                <w:b/>
                <w:bCs/>
                <w:sz w:val="24"/>
                <w:szCs w:val="24"/>
              </w:rPr>
              <w:lastRenderedPageBreak/>
              <w:t xml:space="preserve">Disciplinas extras </w:t>
            </w:r>
          </w:p>
          <w:p w14:paraId="3BCBDA65" w14:textId="77777777" w:rsidR="00AE6904" w:rsidRPr="007B378F" w:rsidRDefault="00AE6904" w:rsidP="008F30B5">
            <w:pPr>
              <w:spacing w:line="360" w:lineRule="auto"/>
              <w:rPr>
                <w:rFonts w:ascii="Arial" w:hAnsi="Arial" w:cs="Arial"/>
                <w:bCs/>
                <w:sz w:val="24"/>
                <w:szCs w:val="24"/>
              </w:rPr>
            </w:pPr>
          </w:p>
        </w:tc>
        <w:tc>
          <w:tcPr>
            <w:tcW w:w="8505" w:type="dxa"/>
            <w:shd w:val="clear" w:color="auto" w:fill="FFFFFF" w:themeFill="background1"/>
          </w:tcPr>
          <w:p w14:paraId="5B861232" w14:textId="77777777" w:rsidR="008B3D33" w:rsidRDefault="008B3D33" w:rsidP="008F30B5">
            <w:pPr>
              <w:spacing w:line="360" w:lineRule="auto"/>
              <w:rPr>
                <w:rFonts w:ascii="Arial" w:hAnsi="Arial" w:cs="Arial"/>
                <w:b/>
                <w:color w:val="FF0000"/>
                <w:sz w:val="24"/>
                <w:szCs w:val="24"/>
                <w:u w:val="single"/>
              </w:rPr>
            </w:pPr>
          </w:p>
          <w:p w14:paraId="168632A8" w14:textId="77777777" w:rsidR="00AE6904" w:rsidRDefault="00AE6904" w:rsidP="008F30B5">
            <w:pPr>
              <w:spacing w:line="360" w:lineRule="auto"/>
              <w:rPr>
                <w:rFonts w:ascii="Arial" w:hAnsi="Arial" w:cs="Arial"/>
                <w:b/>
                <w:color w:val="FF0000"/>
                <w:sz w:val="24"/>
                <w:szCs w:val="24"/>
                <w:u w:val="single"/>
              </w:rPr>
            </w:pPr>
            <w:r>
              <w:rPr>
                <w:rFonts w:ascii="Arial" w:hAnsi="Arial" w:cs="Arial"/>
                <w:b/>
                <w:color w:val="FF0000"/>
                <w:sz w:val="24"/>
                <w:szCs w:val="24"/>
                <w:u w:val="single"/>
              </w:rPr>
              <w:t xml:space="preserve">Educação Física: </w:t>
            </w:r>
          </w:p>
          <w:p w14:paraId="76AEEC45" w14:textId="77777777" w:rsidR="008B3D33" w:rsidRDefault="008B3D33" w:rsidP="008B3D33">
            <w:pPr>
              <w:jc w:val="both"/>
              <w:rPr>
                <w:rFonts w:ascii="Arial" w:hAnsi="Arial" w:cs="Arial"/>
                <w:b/>
                <w:sz w:val="24"/>
                <w:szCs w:val="24"/>
              </w:rPr>
            </w:pPr>
            <w:r>
              <w:rPr>
                <w:rFonts w:ascii="Arial" w:hAnsi="Arial" w:cs="Arial"/>
                <w:b/>
                <w:sz w:val="24"/>
                <w:szCs w:val="24"/>
              </w:rPr>
              <w:t>Objetivo: Organização e orientação temporal.</w:t>
            </w:r>
          </w:p>
          <w:p w14:paraId="2FAB0DE0" w14:textId="77777777" w:rsidR="008B3D33" w:rsidRDefault="008B3D33" w:rsidP="008B3D33">
            <w:pPr>
              <w:jc w:val="both"/>
              <w:rPr>
                <w:rFonts w:ascii="Arial" w:hAnsi="Arial" w:cs="Arial"/>
                <w:b/>
                <w:sz w:val="24"/>
                <w:szCs w:val="24"/>
              </w:rPr>
            </w:pPr>
            <w:r>
              <w:rPr>
                <w:rFonts w:ascii="Arial" w:hAnsi="Arial" w:cs="Arial"/>
                <w:b/>
                <w:sz w:val="24"/>
                <w:szCs w:val="24"/>
              </w:rPr>
              <w:t>Material: Duas bolas de meia, dois potinhos de tinta e duas pechinhas.</w:t>
            </w:r>
          </w:p>
          <w:p w14:paraId="50401920" w14:textId="77777777" w:rsidR="008B3D33" w:rsidRDefault="008B3D33" w:rsidP="008B3D33">
            <w:pPr>
              <w:jc w:val="both"/>
              <w:rPr>
                <w:rFonts w:ascii="Arial" w:hAnsi="Arial" w:cs="Arial"/>
                <w:b/>
                <w:sz w:val="24"/>
                <w:szCs w:val="24"/>
              </w:rPr>
            </w:pPr>
          </w:p>
          <w:p w14:paraId="4610B6CB" w14:textId="77777777" w:rsidR="008B3D33" w:rsidRPr="00282C09" w:rsidRDefault="008B3D33" w:rsidP="008B3D33">
            <w:pPr>
              <w:spacing w:line="360" w:lineRule="auto"/>
              <w:jc w:val="both"/>
              <w:rPr>
                <w:rFonts w:ascii="Arial" w:hAnsi="Arial" w:cs="Arial"/>
                <w:b/>
                <w:sz w:val="24"/>
                <w:szCs w:val="24"/>
              </w:rPr>
            </w:pPr>
            <w:r>
              <w:rPr>
                <w:rFonts w:ascii="Arial" w:hAnsi="Arial" w:cs="Arial"/>
                <w:b/>
                <w:sz w:val="24"/>
                <w:szCs w:val="24"/>
              </w:rPr>
              <w:t>01</w:t>
            </w:r>
            <w:r w:rsidRPr="00282C09">
              <w:rPr>
                <w:rFonts w:ascii="Arial" w:hAnsi="Arial" w:cs="Arial"/>
                <w:b/>
                <w:sz w:val="24"/>
                <w:szCs w:val="24"/>
              </w:rPr>
              <w:t xml:space="preserve"> atividade imitação de bichinhos: </w:t>
            </w:r>
          </w:p>
          <w:p w14:paraId="0A415F3E" w14:textId="77777777" w:rsidR="008B3D33" w:rsidRDefault="008B3D33" w:rsidP="008B3D33">
            <w:pPr>
              <w:spacing w:line="360" w:lineRule="auto"/>
              <w:jc w:val="both"/>
              <w:rPr>
                <w:rFonts w:ascii="Arial" w:hAnsi="Arial" w:cs="Arial"/>
                <w:sz w:val="24"/>
                <w:szCs w:val="24"/>
              </w:rPr>
            </w:pPr>
            <w:r>
              <w:rPr>
                <w:rFonts w:ascii="Arial" w:hAnsi="Arial" w:cs="Arial"/>
                <w:sz w:val="24"/>
                <w:szCs w:val="24"/>
              </w:rPr>
              <w:t>Vamos brincar de imitar os animais?</w:t>
            </w:r>
          </w:p>
          <w:p w14:paraId="62D95C05" w14:textId="605B460B" w:rsidR="00AE6904" w:rsidRPr="00356D2A" w:rsidRDefault="008B3D33" w:rsidP="008B3D33">
            <w:pPr>
              <w:spacing w:line="360" w:lineRule="auto"/>
              <w:jc w:val="both"/>
              <w:rPr>
                <w:rFonts w:ascii="Arial" w:hAnsi="Arial" w:cs="Arial"/>
                <w:sz w:val="24"/>
                <w:szCs w:val="24"/>
              </w:rPr>
            </w:pPr>
            <w:r>
              <w:rPr>
                <w:rFonts w:ascii="Arial" w:hAnsi="Arial" w:cs="Arial"/>
                <w:sz w:val="24"/>
                <w:szCs w:val="24"/>
              </w:rPr>
              <w:t>Contar uma pequena história como se estivessem na floresta,</w:t>
            </w:r>
            <w:proofErr w:type="gramStart"/>
            <w:r>
              <w:rPr>
                <w:rFonts w:ascii="Arial" w:hAnsi="Arial" w:cs="Arial"/>
                <w:sz w:val="24"/>
                <w:szCs w:val="24"/>
              </w:rPr>
              <w:t xml:space="preserve">  </w:t>
            </w:r>
            <w:proofErr w:type="gramEnd"/>
            <w:r>
              <w:rPr>
                <w:rFonts w:ascii="Arial" w:hAnsi="Arial" w:cs="Arial"/>
                <w:sz w:val="24"/>
                <w:szCs w:val="24"/>
              </w:rPr>
              <w:t>vocês irão usar a imaginação imitando todos os bichinhos que serão citados na história. Como: Leão, tartaruga, onça, lesma, gavião, bicho preguiça etc.</w:t>
            </w:r>
          </w:p>
          <w:p w14:paraId="47AC1D55" w14:textId="77777777" w:rsidR="00AE6904" w:rsidRDefault="00AE6904" w:rsidP="008F30B5">
            <w:pPr>
              <w:jc w:val="both"/>
              <w:rPr>
                <w:rStyle w:val="Hyperlink"/>
                <w:rFonts w:ascii="Arial" w:hAnsi="Arial" w:cs="Arial"/>
                <w:color w:val="auto"/>
                <w:sz w:val="24"/>
                <w:szCs w:val="24"/>
                <w:u w:val="none"/>
              </w:rPr>
            </w:pPr>
            <w:r w:rsidRPr="00C1158C">
              <w:rPr>
                <w:rStyle w:val="Hyperlink"/>
                <w:rFonts w:ascii="Arial" w:hAnsi="Arial" w:cs="Arial"/>
                <w:color w:val="auto"/>
                <w:sz w:val="24"/>
                <w:szCs w:val="24"/>
                <w:u w:val="none"/>
              </w:rPr>
              <w:t xml:space="preserve">Beijos da </w:t>
            </w:r>
            <w:proofErr w:type="spellStart"/>
            <w:r w:rsidRPr="00C1158C">
              <w:rPr>
                <w:rStyle w:val="Hyperlink"/>
                <w:rFonts w:ascii="Arial" w:hAnsi="Arial" w:cs="Arial"/>
                <w:color w:val="auto"/>
                <w:sz w:val="24"/>
                <w:szCs w:val="24"/>
                <w:u w:val="none"/>
              </w:rPr>
              <w:t>Profe</w:t>
            </w:r>
            <w:proofErr w:type="spellEnd"/>
            <w:r w:rsidRPr="00C1158C">
              <w:rPr>
                <w:rStyle w:val="Hyperlink"/>
                <w:rFonts w:ascii="Arial" w:hAnsi="Arial" w:cs="Arial"/>
                <w:color w:val="auto"/>
                <w:sz w:val="24"/>
                <w:szCs w:val="24"/>
                <w:u w:val="none"/>
              </w:rPr>
              <w:t xml:space="preserve"> </w:t>
            </w:r>
            <w:proofErr w:type="spellStart"/>
            <w:r w:rsidRPr="00C1158C">
              <w:rPr>
                <w:rStyle w:val="Hyperlink"/>
                <w:rFonts w:ascii="Arial" w:hAnsi="Arial" w:cs="Arial"/>
                <w:color w:val="auto"/>
                <w:sz w:val="24"/>
                <w:szCs w:val="24"/>
                <w:u w:val="none"/>
              </w:rPr>
              <w:t>Letíca</w:t>
            </w:r>
            <w:proofErr w:type="spellEnd"/>
            <w:r w:rsidRPr="00C1158C">
              <w:rPr>
                <w:rStyle w:val="Hyperlink"/>
                <w:rFonts w:ascii="Arial" w:hAnsi="Arial" w:cs="Arial"/>
                <w:color w:val="auto"/>
                <w:sz w:val="24"/>
                <w:szCs w:val="24"/>
                <w:u w:val="none"/>
              </w:rPr>
              <w:t xml:space="preserve"> (66) 996755688</w:t>
            </w:r>
          </w:p>
          <w:p w14:paraId="4174F543" w14:textId="77777777" w:rsidR="008B3D33" w:rsidRDefault="008B3D33" w:rsidP="008F30B5">
            <w:pPr>
              <w:jc w:val="both"/>
              <w:rPr>
                <w:rStyle w:val="Hyperlink"/>
                <w:rFonts w:ascii="Arial" w:hAnsi="Arial" w:cs="Arial"/>
                <w:color w:val="auto"/>
                <w:sz w:val="24"/>
                <w:szCs w:val="24"/>
                <w:u w:val="none"/>
              </w:rPr>
            </w:pPr>
          </w:p>
          <w:p w14:paraId="3EF1D0CC" w14:textId="77777777" w:rsidR="008B3D33" w:rsidRDefault="008B3D33" w:rsidP="008F30B5">
            <w:pPr>
              <w:jc w:val="both"/>
              <w:rPr>
                <w:rStyle w:val="Hyperlink"/>
                <w:rFonts w:ascii="Arial" w:hAnsi="Arial" w:cs="Arial"/>
                <w:color w:val="auto"/>
                <w:sz w:val="24"/>
                <w:szCs w:val="24"/>
                <w:u w:val="none"/>
              </w:rPr>
            </w:pPr>
          </w:p>
          <w:p w14:paraId="289AF3C2" w14:textId="77777777" w:rsidR="008B3D33" w:rsidRPr="00EC6353" w:rsidRDefault="008B3D33" w:rsidP="008F30B5">
            <w:pPr>
              <w:jc w:val="both"/>
              <w:rPr>
                <w:rFonts w:ascii="Arial" w:hAnsi="Arial" w:cs="Arial"/>
                <w:sz w:val="24"/>
                <w:szCs w:val="24"/>
              </w:rPr>
            </w:pPr>
          </w:p>
          <w:p w14:paraId="30EE26D6" w14:textId="77777777" w:rsidR="00AE6904" w:rsidRDefault="00AE6904" w:rsidP="008F30B5">
            <w:pPr>
              <w:spacing w:line="360" w:lineRule="auto"/>
              <w:rPr>
                <w:rFonts w:ascii="Arial" w:hAnsi="Arial" w:cs="Arial"/>
                <w:b/>
                <w:color w:val="FF0000"/>
                <w:sz w:val="24"/>
                <w:szCs w:val="24"/>
                <w:u w:val="single"/>
              </w:rPr>
            </w:pPr>
            <w:r>
              <w:rPr>
                <w:rFonts w:ascii="Arial" w:hAnsi="Arial" w:cs="Arial"/>
                <w:b/>
                <w:color w:val="FF0000"/>
                <w:sz w:val="24"/>
                <w:szCs w:val="24"/>
                <w:u w:val="single"/>
              </w:rPr>
              <w:lastRenderedPageBreak/>
              <w:t xml:space="preserve">Música: </w:t>
            </w:r>
          </w:p>
          <w:p w14:paraId="44527B6D" w14:textId="77777777" w:rsidR="00AA6881" w:rsidRDefault="00AA6881" w:rsidP="00AA6881">
            <w:pPr>
              <w:rPr>
                <w:sz w:val="24"/>
              </w:rPr>
            </w:pPr>
            <w:r>
              <w:rPr>
                <w:sz w:val="24"/>
              </w:rPr>
              <w:t>Hoje nossas atividades serão músicas para mexermos o corpo, vamos dançar</w:t>
            </w:r>
            <w:proofErr w:type="gramStart"/>
            <w:r>
              <w:rPr>
                <w:sz w:val="24"/>
              </w:rPr>
              <w:t>!!</w:t>
            </w:r>
            <w:proofErr w:type="gramEnd"/>
          </w:p>
          <w:p w14:paraId="2EE22104" w14:textId="77777777" w:rsidR="00AA6881" w:rsidRDefault="00756CA3" w:rsidP="00AA6881">
            <w:pPr>
              <w:rPr>
                <w:sz w:val="24"/>
              </w:rPr>
            </w:pPr>
            <w:hyperlink r:id="rId18" w:history="1">
              <w:r w:rsidR="00AA6881" w:rsidRPr="002E6979">
                <w:rPr>
                  <w:rStyle w:val="Hyperlink"/>
                  <w:sz w:val="24"/>
                </w:rPr>
                <w:t>https://www.youtube.com/watch?v=wD3Kp9dCU90</w:t>
              </w:r>
            </w:hyperlink>
          </w:p>
          <w:p w14:paraId="341956E4" w14:textId="77777777" w:rsidR="00AA6881" w:rsidRDefault="00756CA3" w:rsidP="00AA6881">
            <w:pPr>
              <w:rPr>
                <w:sz w:val="24"/>
              </w:rPr>
            </w:pPr>
            <w:hyperlink r:id="rId19" w:history="1">
              <w:r w:rsidR="00AA6881" w:rsidRPr="002E6979">
                <w:rPr>
                  <w:rStyle w:val="Hyperlink"/>
                  <w:sz w:val="24"/>
                </w:rPr>
                <w:t>https://www.youtube.com/watch?v=78xiJpPGQ5k</w:t>
              </w:r>
            </w:hyperlink>
          </w:p>
          <w:p w14:paraId="2E1D4676" w14:textId="77777777" w:rsidR="00AE6904" w:rsidRPr="003C10C8" w:rsidRDefault="00AE6904" w:rsidP="008F30B5">
            <w:pPr>
              <w:rPr>
                <w:sz w:val="24"/>
              </w:rPr>
            </w:pPr>
          </w:p>
          <w:p w14:paraId="3424EFE4" w14:textId="77777777" w:rsidR="00AE6904" w:rsidRPr="003C10C8" w:rsidRDefault="00AE6904" w:rsidP="008F30B5">
            <w:pPr>
              <w:autoSpaceDE w:val="0"/>
              <w:autoSpaceDN w:val="0"/>
              <w:adjustRightInd w:val="0"/>
              <w:spacing w:line="276" w:lineRule="auto"/>
              <w:jc w:val="both"/>
              <w:rPr>
                <w:rFonts w:ascii="Arial" w:hAnsi="Arial" w:cs="Arial"/>
                <w:sz w:val="24"/>
                <w:szCs w:val="24"/>
              </w:rPr>
            </w:pPr>
            <w:r w:rsidRPr="008859D6">
              <w:rPr>
                <w:rStyle w:val="Hyperlink"/>
                <w:rFonts w:ascii="Arial" w:hAnsi="Arial" w:cs="Arial"/>
                <w:color w:val="auto"/>
                <w:sz w:val="24"/>
                <w:szCs w:val="24"/>
                <w:u w:val="none"/>
              </w:rPr>
              <w:t xml:space="preserve">Beijos da </w:t>
            </w:r>
            <w:proofErr w:type="spellStart"/>
            <w:r w:rsidRPr="008859D6">
              <w:rPr>
                <w:rStyle w:val="Hyperlink"/>
                <w:rFonts w:ascii="Arial" w:hAnsi="Arial" w:cs="Arial"/>
                <w:color w:val="auto"/>
                <w:sz w:val="24"/>
                <w:szCs w:val="24"/>
                <w:u w:val="none"/>
              </w:rPr>
              <w:t>Profe</w:t>
            </w:r>
            <w:proofErr w:type="spellEnd"/>
            <w:r w:rsidRPr="008859D6">
              <w:rPr>
                <w:rStyle w:val="Hyperlink"/>
                <w:rFonts w:ascii="Arial" w:hAnsi="Arial" w:cs="Arial"/>
                <w:color w:val="auto"/>
                <w:sz w:val="24"/>
                <w:szCs w:val="24"/>
                <w:u w:val="none"/>
              </w:rPr>
              <w:t xml:space="preserve"> </w:t>
            </w:r>
            <w:proofErr w:type="spellStart"/>
            <w:r w:rsidRPr="008859D6">
              <w:rPr>
                <w:rStyle w:val="Hyperlink"/>
                <w:rFonts w:ascii="Arial" w:hAnsi="Arial" w:cs="Arial"/>
                <w:color w:val="auto"/>
                <w:sz w:val="24"/>
                <w:szCs w:val="24"/>
                <w:u w:val="none"/>
              </w:rPr>
              <w:t>Nati</w:t>
            </w:r>
            <w:proofErr w:type="spellEnd"/>
            <w:proofErr w:type="gramStart"/>
            <w:r w:rsidRPr="008859D6">
              <w:rPr>
                <w:rStyle w:val="Hyperlink"/>
                <w:rFonts w:ascii="Arial" w:hAnsi="Arial" w:cs="Arial"/>
                <w:color w:val="auto"/>
                <w:sz w:val="24"/>
                <w:szCs w:val="24"/>
                <w:u w:val="none"/>
              </w:rPr>
              <w:t xml:space="preserve">  </w:t>
            </w:r>
            <w:proofErr w:type="gramEnd"/>
            <w:r w:rsidRPr="008859D6">
              <w:rPr>
                <w:rStyle w:val="Hyperlink"/>
                <w:rFonts w:ascii="Arial" w:hAnsi="Arial" w:cs="Arial"/>
                <w:color w:val="auto"/>
                <w:sz w:val="24"/>
                <w:szCs w:val="24"/>
                <w:u w:val="none"/>
              </w:rPr>
              <w:t>(66) 999891923</w:t>
            </w:r>
          </w:p>
          <w:p w14:paraId="0813BB33" w14:textId="77777777" w:rsidR="00AE6904" w:rsidRDefault="00AE6904" w:rsidP="008F30B5">
            <w:pPr>
              <w:spacing w:line="360" w:lineRule="auto"/>
              <w:rPr>
                <w:rFonts w:ascii="Arial" w:hAnsi="Arial" w:cs="Arial"/>
                <w:b/>
                <w:color w:val="FF0000"/>
                <w:sz w:val="24"/>
                <w:szCs w:val="24"/>
                <w:u w:val="single"/>
              </w:rPr>
            </w:pPr>
            <w:r w:rsidRPr="00B5024C">
              <w:rPr>
                <w:rFonts w:ascii="Arial" w:hAnsi="Arial" w:cs="Arial"/>
                <w:b/>
                <w:color w:val="FF0000"/>
                <w:sz w:val="24"/>
                <w:szCs w:val="24"/>
                <w:u w:val="single"/>
              </w:rPr>
              <w:t xml:space="preserve">Artes: </w:t>
            </w:r>
          </w:p>
          <w:p w14:paraId="779D20B4" w14:textId="77777777" w:rsidR="004036C0" w:rsidRPr="00F73118" w:rsidRDefault="004036C0" w:rsidP="004036C0">
            <w:pPr>
              <w:rPr>
                <w:rFonts w:ascii="Arial" w:hAnsi="Arial" w:cs="Arial"/>
              </w:rPr>
            </w:pPr>
            <w:r w:rsidRPr="00F73118">
              <w:rPr>
                <w:rFonts w:ascii="Arial" w:hAnsi="Arial" w:cs="Arial"/>
              </w:rPr>
              <w:t>Vamos criar monstros de massinha de modelar. Você vai precisar de palito de sorvete, canudo, olhinhos (pode ser comprado ou feito de cartolina ou até mesmo com a própria massinha). Depois de pronto estimule a criança a brincar como se fossem fantoches.</w:t>
            </w:r>
          </w:p>
          <w:p w14:paraId="31585CA8" w14:textId="77777777" w:rsidR="004036C0" w:rsidRDefault="004036C0" w:rsidP="004036C0">
            <w:pPr>
              <w:rPr>
                <w:b/>
                <w:bCs/>
              </w:rPr>
            </w:pPr>
          </w:p>
          <w:p w14:paraId="25E75F51" w14:textId="2DC3B13F" w:rsidR="004036C0" w:rsidRPr="00666C17" w:rsidRDefault="004036C0" w:rsidP="004036C0">
            <w:pPr>
              <w:rPr>
                <w:rFonts w:ascii="Times New Roman" w:eastAsia="Times New Roman" w:hAnsi="Times New Roman" w:cs="Times New Roman"/>
                <w:lang w:eastAsia="pt-BR"/>
              </w:rPr>
            </w:pPr>
            <w:r w:rsidRPr="00666C17">
              <w:rPr>
                <w:rFonts w:ascii="Times New Roman" w:eastAsia="Times New Roman" w:hAnsi="Times New Roman" w:cs="Times New Roman"/>
                <w:noProof/>
                <w:lang w:eastAsia="pt-BR"/>
              </w:rPr>
              <w:drawing>
                <wp:inline distT="0" distB="0" distL="0" distR="0" wp14:anchorId="1C93B15C" wp14:editId="2950A3E8">
                  <wp:extent cx="1643449" cy="1223319"/>
                  <wp:effectExtent l="0" t="0" r="0" b="0"/>
                  <wp:docPr id="1" name="Imagem 1" descr="Brincadeiras para fazer com crianças de 2 a 3 anos: brincan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ncadeiras para fazer com crianças de 2 a 3 anos: brincando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7126" cy="1248387"/>
                          </a:xfrm>
                          <a:prstGeom prst="rect">
                            <a:avLst/>
                          </a:prstGeom>
                          <a:noFill/>
                          <a:ln>
                            <a:noFill/>
                          </a:ln>
                        </pic:spPr>
                      </pic:pic>
                    </a:graphicData>
                  </a:graphic>
                </wp:inline>
              </w:drawing>
            </w:r>
            <w:r w:rsidRPr="00666C17">
              <w:rPr>
                <w:rFonts w:ascii="Times New Roman" w:eastAsia="Times New Roman" w:hAnsi="Times New Roman" w:cs="Times New Roman"/>
                <w:noProof/>
                <w:lang w:eastAsia="pt-BR"/>
              </w:rPr>
              <w:drawing>
                <wp:inline distT="0" distB="0" distL="0" distR="0" wp14:anchorId="47737EED" wp14:editId="2A088C6A">
                  <wp:extent cx="2644346" cy="1221964"/>
                  <wp:effectExtent l="0" t="0" r="3810" b="0"/>
                  <wp:docPr id="2" name="Imagem 2" descr="Massinha de modelar é muito mais que brincadeira | OITOPEIA BRINQUE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inha de modelar é muito mais que brincadeira | OITOPEIA BRINQUEDO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9736" cy="1266044"/>
                          </a:xfrm>
                          <a:prstGeom prst="rect">
                            <a:avLst/>
                          </a:prstGeom>
                          <a:noFill/>
                          <a:ln>
                            <a:noFill/>
                          </a:ln>
                        </pic:spPr>
                      </pic:pic>
                    </a:graphicData>
                  </a:graphic>
                </wp:inline>
              </w:drawing>
            </w:r>
            <w:r w:rsidRPr="00666C17">
              <w:rPr>
                <w:rFonts w:ascii="Times New Roman" w:eastAsia="Times New Roman" w:hAnsi="Times New Roman" w:cs="Times New Roman"/>
                <w:lang w:eastAsia="pt-BR"/>
              </w:rPr>
              <w:fldChar w:fldCharType="begin"/>
            </w:r>
            <w:r w:rsidRPr="00666C17">
              <w:rPr>
                <w:rFonts w:ascii="Times New Roman" w:eastAsia="Times New Roman" w:hAnsi="Times New Roman" w:cs="Times New Roman"/>
                <w:lang w:eastAsia="pt-BR"/>
              </w:rPr>
              <w:instrText xml:space="preserve"> INCLUDEPICTURE "/var/folders/d6/r8lnzt_56w74ww76y05fmvtr0000gn/T/com.microsoft.Word/WebArchiveCopyPasteTempFiles/brincadeira-inspiracao-tv.jpg" \* MERGEFORMATINET </w:instrText>
            </w:r>
            <w:r w:rsidRPr="00666C17">
              <w:rPr>
                <w:rFonts w:ascii="Times New Roman" w:eastAsia="Times New Roman" w:hAnsi="Times New Roman" w:cs="Times New Roman"/>
                <w:lang w:eastAsia="pt-BR"/>
              </w:rPr>
              <w:fldChar w:fldCharType="end"/>
            </w:r>
          </w:p>
          <w:p w14:paraId="38406870" w14:textId="7FB045B5" w:rsidR="004036C0" w:rsidRPr="00666C17" w:rsidRDefault="004036C0" w:rsidP="004036C0">
            <w:pPr>
              <w:rPr>
                <w:rFonts w:ascii="Times New Roman" w:eastAsia="Times New Roman" w:hAnsi="Times New Roman" w:cs="Times New Roman"/>
                <w:lang w:eastAsia="pt-BR"/>
              </w:rPr>
            </w:pPr>
            <w:r w:rsidRPr="00666C17">
              <w:rPr>
                <w:rFonts w:ascii="Times New Roman" w:eastAsia="Times New Roman" w:hAnsi="Times New Roman" w:cs="Times New Roman"/>
                <w:lang w:eastAsia="pt-BR"/>
              </w:rPr>
              <w:fldChar w:fldCharType="begin"/>
            </w:r>
            <w:r w:rsidRPr="00666C17">
              <w:rPr>
                <w:rFonts w:ascii="Times New Roman" w:eastAsia="Times New Roman" w:hAnsi="Times New Roman" w:cs="Times New Roman"/>
                <w:lang w:eastAsia="pt-BR"/>
              </w:rPr>
              <w:instrText xml:space="preserve"> INCLUDEPICTURE "/var/folders/d6/r8lnzt_56w74ww76y05fmvtr0000gn/T/com.microsoft.Word/WebArchiveCopyPasteTempFiles/hedgehog.jpg" \* MERGEFORMATINET </w:instrText>
            </w:r>
            <w:r w:rsidRPr="00666C17">
              <w:rPr>
                <w:rFonts w:ascii="Times New Roman" w:eastAsia="Times New Roman" w:hAnsi="Times New Roman" w:cs="Times New Roman"/>
                <w:lang w:eastAsia="pt-BR"/>
              </w:rPr>
              <w:fldChar w:fldCharType="end"/>
            </w:r>
          </w:p>
          <w:p w14:paraId="30705DF5" w14:textId="79318648" w:rsidR="00AE6904" w:rsidRDefault="00AE6904" w:rsidP="004036C0">
            <w:pPr>
              <w:spacing w:line="276" w:lineRule="auto"/>
              <w:rPr>
                <w:rFonts w:ascii="Arial" w:hAnsi="Arial" w:cs="Arial"/>
                <w:sz w:val="24"/>
                <w:szCs w:val="24"/>
              </w:rPr>
            </w:pPr>
            <w:r>
              <w:rPr>
                <w:rFonts w:ascii="Arial" w:hAnsi="Arial" w:cs="Arial"/>
                <w:sz w:val="24"/>
                <w:szCs w:val="24"/>
              </w:rPr>
              <w:t xml:space="preserve">Beijos da </w:t>
            </w:r>
            <w:proofErr w:type="spellStart"/>
            <w:r>
              <w:rPr>
                <w:rFonts w:ascii="Arial" w:hAnsi="Arial" w:cs="Arial"/>
                <w:sz w:val="24"/>
                <w:szCs w:val="24"/>
              </w:rPr>
              <w:t>profe</w:t>
            </w:r>
            <w:proofErr w:type="spellEnd"/>
            <w:r>
              <w:rPr>
                <w:rFonts w:ascii="Arial" w:hAnsi="Arial" w:cs="Arial"/>
                <w:sz w:val="24"/>
                <w:szCs w:val="24"/>
              </w:rPr>
              <w:t xml:space="preserve"> </w:t>
            </w:r>
            <w:proofErr w:type="spellStart"/>
            <w:r>
              <w:rPr>
                <w:rFonts w:ascii="Arial" w:hAnsi="Arial" w:cs="Arial"/>
                <w:sz w:val="24"/>
                <w:szCs w:val="24"/>
              </w:rPr>
              <w:t>Liamara</w:t>
            </w:r>
            <w:proofErr w:type="spellEnd"/>
            <w:r>
              <w:rPr>
                <w:rFonts w:ascii="Arial" w:hAnsi="Arial" w:cs="Arial"/>
                <w:sz w:val="24"/>
                <w:szCs w:val="24"/>
              </w:rPr>
              <w:t xml:space="preserve"> (66)9 99401929.</w:t>
            </w:r>
          </w:p>
          <w:p w14:paraId="61D14BC1" w14:textId="77777777" w:rsidR="00AE6904" w:rsidRPr="005264D1" w:rsidRDefault="00AE6904" w:rsidP="008F30B5">
            <w:pPr>
              <w:spacing w:line="276" w:lineRule="auto"/>
              <w:jc w:val="both"/>
              <w:rPr>
                <w:rFonts w:ascii="Arial" w:eastAsia="Times New Roman" w:hAnsi="Arial" w:cs="Arial"/>
                <w:sz w:val="24"/>
                <w:szCs w:val="24"/>
                <w:lang w:eastAsia="pt-BR"/>
              </w:rPr>
            </w:pPr>
          </w:p>
          <w:p w14:paraId="35541D74" w14:textId="77777777" w:rsidR="00AE6904" w:rsidRDefault="00AE6904" w:rsidP="008F30B5">
            <w:pPr>
              <w:autoSpaceDE w:val="0"/>
              <w:autoSpaceDN w:val="0"/>
              <w:adjustRightInd w:val="0"/>
              <w:spacing w:line="360" w:lineRule="auto"/>
              <w:jc w:val="both"/>
              <w:rPr>
                <w:rFonts w:ascii="Arial" w:hAnsi="Arial" w:cs="Arial"/>
                <w:sz w:val="24"/>
                <w:szCs w:val="24"/>
              </w:rPr>
            </w:pPr>
            <w:r w:rsidRPr="003931F3">
              <w:rPr>
                <w:rFonts w:ascii="Arial" w:hAnsi="Arial" w:cs="Arial"/>
                <w:b/>
                <w:color w:val="FF0000"/>
                <w:sz w:val="24"/>
                <w:szCs w:val="24"/>
                <w:u w:val="single"/>
              </w:rPr>
              <w:t>Inglês</w:t>
            </w:r>
            <w:r>
              <w:rPr>
                <w:rFonts w:ascii="Arial" w:hAnsi="Arial" w:cs="Arial"/>
                <w:sz w:val="24"/>
                <w:szCs w:val="24"/>
              </w:rPr>
              <w:t xml:space="preserve">: </w:t>
            </w:r>
          </w:p>
          <w:p w14:paraId="6D248A8B" w14:textId="77777777" w:rsidR="00BD4D0F" w:rsidRDefault="00BD4D0F" w:rsidP="00BD4D0F">
            <w:pPr>
              <w:jc w:val="both"/>
              <w:rPr>
                <w:rFonts w:ascii="Arial" w:hAnsi="Arial" w:cs="Arial"/>
                <w:sz w:val="24"/>
                <w:szCs w:val="24"/>
              </w:rPr>
            </w:pPr>
            <w:r>
              <w:rPr>
                <w:rFonts w:ascii="Arial" w:hAnsi="Arial" w:cs="Arial"/>
                <w:sz w:val="24"/>
                <w:szCs w:val="24"/>
              </w:rPr>
              <w:t>Queridos Pais,</w:t>
            </w:r>
          </w:p>
          <w:p w14:paraId="2DE3DEDF" w14:textId="77777777" w:rsidR="00BD4D0F" w:rsidRDefault="00BD4D0F" w:rsidP="00BD4D0F">
            <w:pPr>
              <w:jc w:val="both"/>
              <w:rPr>
                <w:rFonts w:ascii="Arial" w:hAnsi="Arial" w:cs="Arial"/>
                <w:sz w:val="24"/>
                <w:szCs w:val="24"/>
              </w:rPr>
            </w:pPr>
            <w:r>
              <w:rPr>
                <w:rFonts w:ascii="Arial" w:hAnsi="Arial" w:cs="Arial"/>
                <w:sz w:val="24"/>
                <w:szCs w:val="24"/>
              </w:rPr>
              <w:t>No Ensino de Língua Estrangeira, principalmente para nossos pequenos, a repetição de ações, músicas e atividades é comum, faz com que a criança se habitue a nova língua que estão aprendendo e empreguem de forma real no dia-a-dia. Divirtam-se!</w:t>
            </w:r>
          </w:p>
          <w:p w14:paraId="19E9EBE7" w14:textId="77777777" w:rsidR="00BD4D0F" w:rsidRPr="00BE30F8" w:rsidRDefault="00BD4D0F" w:rsidP="00BD4D0F">
            <w:pPr>
              <w:jc w:val="both"/>
              <w:rPr>
                <w:rFonts w:ascii="Arial" w:hAnsi="Arial" w:cs="Arial"/>
                <w:sz w:val="24"/>
                <w:szCs w:val="24"/>
              </w:rPr>
            </w:pPr>
          </w:p>
          <w:p w14:paraId="3E0BBD0F" w14:textId="77777777" w:rsidR="00BD4D0F" w:rsidRPr="00BE30F8" w:rsidRDefault="00BD4D0F" w:rsidP="00BD4D0F">
            <w:pPr>
              <w:jc w:val="both"/>
              <w:rPr>
                <w:rFonts w:ascii="Arial" w:hAnsi="Arial" w:cs="Arial"/>
                <w:sz w:val="24"/>
                <w:szCs w:val="24"/>
              </w:rPr>
            </w:pPr>
            <w:r w:rsidRPr="00BE30F8">
              <w:rPr>
                <w:rFonts w:ascii="Arial" w:hAnsi="Arial" w:cs="Arial"/>
                <w:sz w:val="24"/>
                <w:szCs w:val="24"/>
              </w:rPr>
              <w:t xml:space="preserve">1º Momento – Iniciar a atividade cantando a música da </w:t>
            </w:r>
            <w:proofErr w:type="spellStart"/>
            <w:proofErr w:type="gramStart"/>
            <w:r w:rsidRPr="00BE30F8">
              <w:rPr>
                <w:rFonts w:ascii="Arial" w:hAnsi="Arial" w:cs="Arial"/>
                <w:sz w:val="24"/>
                <w:szCs w:val="24"/>
              </w:rPr>
              <w:t>Teacher</w:t>
            </w:r>
            <w:proofErr w:type="spellEnd"/>
            <w:r w:rsidRPr="00BE30F8">
              <w:rPr>
                <w:rFonts w:ascii="Arial" w:hAnsi="Arial" w:cs="Arial"/>
                <w:sz w:val="24"/>
                <w:szCs w:val="24"/>
              </w:rPr>
              <w:t xml:space="preserve"> :</w:t>
            </w:r>
            <w:proofErr w:type="gramEnd"/>
            <w:r w:rsidRPr="00BE30F8">
              <w:rPr>
                <w:rFonts w:ascii="Arial" w:hAnsi="Arial" w:cs="Arial"/>
                <w:sz w:val="24"/>
                <w:szCs w:val="24"/>
              </w:rPr>
              <w:t xml:space="preserve"> “</w:t>
            </w:r>
            <w:proofErr w:type="spellStart"/>
            <w:r w:rsidRPr="00BE30F8">
              <w:rPr>
                <w:rFonts w:ascii="Arial" w:hAnsi="Arial" w:cs="Arial"/>
                <w:b/>
                <w:sz w:val="24"/>
                <w:szCs w:val="24"/>
              </w:rPr>
              <w:t>Hello</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teacher</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Hello</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teacher</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How</w:t>
            </w:r>
            <w:proofErr w:type="spellEnd"/>
            <w:r w:rsidRPr="00BE30F8">
              <w:rPr>
                <w:rFonts w:ascii="Arial" w:hAnsi="Arial" w:cs="Arial"/>
                <w:b/>
                <w:sz w:val="24"/>
                <w:szCs w:val="24"/>
              </w:rPr>
              <w:t xml:space="preserve"> are </w:t>
            </w:r>
            <w:proofErr w:type="spellStart"/>
            <w:r w:rsidRPr="00BE30F8">
              <w:rPr>
                <w:rFonts w:ascii="Arial" w:hAnsi="Arial" w:cs="Arial"/>
                <w:b/>
                <w:sz w:val="24"/>
                <w:szCs w:val="24"/>
              </w:rPr>
              <w:t>you</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How</w:t>
            </w:r>
            <w:proofErr w:type="spellEnd"/>
            <w:r w:rsidRPr="00BE30F8">
              <w:rPr>
                <w:rFonts w:ascii="Arial" w:hAnsi="Arial" w:cs="Arial"/>
                <w:b/>
                <w:sz w:val="24"/>
                <w:szCs w:val="24"/>
              </w:rPr>
              <w:t xml:space="preserve"> are </w:t>
            </w:r>
            <w:proofErr w:type="spellStart"/>
            <w:r w:rsidRPr="00BE30F8">
              <w:rPr>
                <w:rFonts w:ascii="Arial" w:hAnsi="Arial" w:cs="Arial"/>
                <w:b/>
                <w:sz w:val="24"/>
                <w:szCs w:val="24"/>
              </w:rPr>
              <w:t>you</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I’m</w:t>
            </w:r>
            <w:proofErr w:type="spellEnd"/>
            <w:r w:rsidRPr="00BE30F8">
              <w:rPr>
                <w:rFonts w:ascii="Arial" w:hAnsi="Arial" w:cs="Arial"/>
                <w:b/>
                <w:sz w:val="24"/>
                <w:szCs w:val="24"/>
              </w:rPr>
              <w:t xml:space="preserve"> fine, </w:t>
            </w:r>
            <w:proofErr w:type="spellStart"/>
            <w:r w:rsidRPr="00BE30F8">
              <w:rPr>
                <w:rFonts w:ascii="Arial" w:hAnsi="Arial" w:cs="Arial"/>
                <w:b/>
                <w:sz w:val="24"/>
                <w:szCs w:val="24"/>
              </w:rPr>
              <w:t>I’m</w:t>
            </w:r>
            <w:proofErr w:type="spellEnd"/>
            <w:r w:rsidRPr="00BE30F8">
              <w:rPr>
                <w:rFonts w:ascii="Arial" w:hAnsi="Arial" w:cs="Arial"/>
                <w:b/>
                <w:sz w:val="24"/>
                <w:szCs w:val="24"/>
              </w:rPr>
              <w:t xml:space="preserve"> fine. </w:t>
            </w:r>
            <w:proofErr w:type="spellStart"/>
            <w:r w:rsidRPr="00BE30F8">
              <w:rPr>
                <w:rFonts w:ascii="Arial" w:hAnsi="Arial" w:cs="Arial"/>
                <w:b/>
                <w:sz w:val="24"/>
                <w:szCs w:val="24"/>
              </w:rPr>
              <w:t>Thank</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you</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Thank</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you</w:t>
            </w:r>
            <w:proofErr w:type="spellEnd"/>
            <w:r w:rsidRPr="00BE30F8">
              <w:rPr>
                <w:rFonts w:ascii="Arial" w:hAnsi="Arial" w:cs="Arial"/>
                <w:sz w:val="24"/>
                <w:szCs w:val="24"/>
              </w:rPr>
              <w:t>”. (É muito importante para a criança, principalmente nessa fase, o uso de canções que marquem o momento que elas estão iniciando. Toda aula de Inglês começa, oficialmente, com essa canção</w:t>
            </w:r>
            <w:proofErr w:type="gramStart"/>
            <w:r w:rsidRPr="00BE30F8">
              <w:rPr>
                <w:rFonts w:ascii="Arial" w:hAnsi="Arial" w:cs="Arial"/>
                <w:sz w:val="24"/>
                <w:szCs w:val="24"/>
              </w:rPr>
              <w:t>)</w:t>
            </w:r>
            <w:proofErr w:type="gramEnd"/>
          </w:p>
          <w:p w14:paraId="6360AE81" w14:textId="77777777" w:rsidR="00BD4D0F" w:rsidRPr="00BE30F8" w:rsidRDefault="00BD4D0F" w:rsidP="00BD4D0F">
            <w:pPr>
              <w:jc w:val="both"/>
              <w:rPr>
                <w:rFonts w:ascii="Arial" w:hAnsi="Arial" w:cs="Arial"/>
                <w:sz w:val="24"/>
                <w:szCs w:val="24"/>
              </w:rPr>
            </w:pPr>
          </w:p>
          <w:p w14:paraId="0F1384B3" w14:textId="77777777" w:rsidR="00BD4D0F" w:rsidRDefault="00BD4D0F" w:rsidP="00BD4D0F">
            <w:pPr>
              <w:jc w:val="both"/>
              <w:rPr>
                <w:rFonts w:ascii="Arial" w:hAnsi="Arial" w:cs="Arial"/>
                <w:sz w:val="24"/>
                <w:szCs w:val="24"/>
              </w:rPr>
            </w:pPr>
            <w:r w:rsidRPr="00BE30F8">
              <w:rPr>
                <w:rFonts w:ascii="Arial" w:hAnsi="Arial" w:cs="Arial"/>
                <w:sz w:val="24"/>
                <w:szCs w:val="24"/>
              </w:rPr>
              <w:t>2º Momento</w:t>
            </w:r>
            <w:r>
              <w:rPr>
                <w:rFonts w:ascii="Arial" w:hAnsi="Arial" w:cs="Arial"/>
                <w:sz w:val="24"/>
                <w:szCs w:val="24"/>
              </w:rPr>
              <w:t xml:space="preserve"> – Explicar para o aluno que hoje, continuaremos relembrando algumas coisas que eles aprenderam ano passado, no caso, as SHAPES (formas geométricas). Se possível, coloque na frente dele objetos de cores diversas. Podemos começar pelas cores básicas, que são as que eles aprenderam de forma mais intensa no ano passado (RED, BLUE, YELLOW, GREEN). Depois disso, relembre os nomes das SHAPES: CIRCLE, TRIANGLE, SQUARE (QUADRADO) e RECTANGLE.</w:t>
            </w:r>
          </w:p>
          <w:p w14:paraId="7AD687D6" w14:textId="77777777" w:rsidR="00BD4D0F" w:rsidRDefault="00BD4D0F" w:rsidP="00BD4D0F">
            <w:pPr>
              <w:jc w:val="both"/>
              <w:rPr>
                <w:rFonts w:ascii="Arial" w:hAnsi="Arial" w:cs="Arial"/>
                <w:sz w:val="24"/>
                <w:szCs w:val="24"/>
              </w:rPr>
            </w:pPr>
          </w:p>
          <w:p w14:paraId="13262185" w14:textId="77777777" w:rsidR="00BD4D0F" w:rsidRDefault="00BD4D0F" w:rsidP="00BD4D0F">
            <w:pPr>
              <w:jc w:val="both"/>
              <w:rPr>
                <w:rFonts w:ascii="Arial" w:hAnsi="Arial" w:cs="Arial"/>
                <w:sz w:val="24"/>
                <w:szCs w:val="24"/>
              </w:rPr>
            </w:pPr>
            <w:r>
              <w:rPr>
                <w:rFonts w:ascii="Arial" w:hAnsi="Arial" w:cs="Arial"/>
                <w:sz w:val="24"/>
                <w:szCs w:val="24"/>
              </w:rPr>
              <w:t>3º Momento – Assistir ao vídeo:</w:t>
            </w:r>
          </w:p>
          <w:p w14:paraId="38E099B3" w14:textId="77777777" w:rsidR="00BD4D0F" w:rsidRDefault="00BD4D0F" w:rsidP="00BD4D0F">
            <w:pPr>
              <w:jc w:val="both"/>
              <w:rPr>
                <w:rFonts w:ascii="Arial" w:hAnsi="Arial" w:cs="Arial"/>
                <w:sz w:val="24"/>
                <w:szCs w:val="24"/>
              </w:rPr>
            </w:pPr>
            <w:r>
              <w:rPr>
                <w:rFonts w:ascii="Arial" w:hAnsi="Arial" w:cs="Arial"/>
                <w:sz w:val="24"/>
                <w:szCs w:val="24"/>
              </w:rPr>
              <w:t xml:space="preserve">Link 1 </w:t>
            </w:r>
            <w:r w:rsidRPr="00A91D5D">
              <w:rPr>
                <w:rFonts w:ascii="Arial" w:hAnsi="Arial" w:cs="Arial"/>
                <w:sz w:val="24"/>
                <w:szCs w:val="24"/>
              </w:rPr>
              <w:t xml:space="preserve">- </w:t>
            </w:r>
            <w:hyperlink r:id="rId22" w:history="1">
              <w:r w:rsidRPr="00A91D5D">
                <w:rPr>
                  <w:rStyle w:val="Hyperlink"/>
                  <w:rFonts w:ascii="Arial" w:hAnsi="Arial" w:cs="Arial"/>
                  <w:sz w:val="24"/>
                  <w:szCs w:val="24"/>
                </w:rPr>
                <w:t>https://www.youtube.com/watch?v=TJhfl5vdxp4</w:t>
              </w:r>
            </w:hyperlink>
            <w:r w:rsidRPr="00A91D5D">
              <w:rPr>
                <w:rFonts w:ascii="Arial" w:hAnsi="Arial" w:cs="Arial"/>
                <w:sz w:val="24"/>
                <w:szCs w:val="24"/>
              </w:rPr>
              <w:t xml:space="preserve"> – The </w:t>
            </w:r>
            <w:proofErr w:type="spellStart"/>
            <w:r w:rsidRPr="00A91D5D">
              <w:rPr>
                <w:rFonts w:ascii="Arial" w:hAnsi="Arial" w:cs="Arial"/>
                <w:sz w:val="24"/>
                <w:szCs w:val="24"/>
              </w:rPr>
              <w:t>shape</w:t>
            </w:r>
            <w:proofErr w:type="spellEnd"/>
            <w:r w:rsidRPr="00A91D5D">
              <w:rPr>
                <w:rFonts w:ascii="Arial" w:hAnsi="Arial" w:cs="Arial"/>
                <w:sz w:val="24"/>
                <w:szCs w:val="24"/>
              </w:rPr>
              <w:t xml:space="preserve"> </w:t>
            </w:r>
            <w:proofErr w:type="spellStart"/>
            <w:r w:rsidRPr="00A91D5D">
              <w:rPr>
                <w:rFonts w:ascii="Arial" w:hAnsi="Arial" w:cs="Arial"/>
                <w:sz w:val="24"/>
                <w:szCs w:val="24"/>
              </w:rPr>
              <w:t>song</w:t>
            </w:r>
            <w:proofErr w:type="spellEnd"/>
          </w:p>
          <w:p w14:paraId="1B752C37" w14:textId="77777777" w:rsidR="00BD4D0F" w:rsidRDefault="00BD4D0F" w:rsidP="00BD4D0F">
            <w:pPr>
              <w:jc w:val="both"/>
              <w:rPr>
                <w:rFonts w:ascii="Arial" w:hAnsi="Arial" w:cs="Arial"/>
                <w:sz w:val="24"/>
                <w:szCs w:val="24"/>
              </w:rPr>
            </w:pPr>
          </w:p>
          <w:p w14:paraId="792DF8B1" w14:textId="77777777" w:rsidR="00BD4D0F" w:rsidRDefault="00BD4D0F" w:rsidP="00BD4D0F">
            <w:pPr>
              <w:jc w:val="both"/>
              <w:rPr>
                <w:rFonts w:ascii="Arial" w:hAnsi="Arial" w:cs="Arial"/>
                <w:sz w:val="24"/>
                <w:szCs w:val="24"/>
              </w:rPr>
            </w:pPr>
            <w:r>
              <w:rPr>
                <w:rFonts w:ascii="Arial" w:hAnsi="Arial" w:cs="Arial"/>
                <w:sz w:val="24"/>
                <w:szCs w:val="24"/>
              </w:rPr>
              <w:t xml:space="preserve">4º Momento – Realizar a atividade em anexo. Na atividade se pede que pinte </w:t>
            </w:r>
            <w:r>
              <w:rPr>
                <w:rFonts w:ascii="Arial" w:hAnsi="Arial" w:cs="Arial"/>
                <w:sz w:val="24"/>
                <w:szCs w:val="24"/>
              </w:rPr>
              <w:lastRenderedPageBreak/>
              <w:t xml:space="preserve">o objeto que tem a forma semelhante à SHAPE que está na primeira parte. Durante a atividade, peça que a criança repita os nomes das formas, relembre se </w:t>
            </w:r>
            <w:proofErr w:type="gramStart"/>
            <w:r>
              <w:rPr>
                <w:rFonts w:ascii="Arial" w:hAnsi="Arial" w:cs="Arial"/>
                <w:sz w:val="24"/>
                <w:szCs w:val="24"/>
              </w:rPr>
              <w:t>necessário</w:t>
            </w:r>
            <w:proofErr w:type="gramEnd"/>
            <w:r>
              <w:rPr>
                <w:rFonts w:ascii="Arial" w:hAnsi="Arial" w:cs="Arial"/>
                <w:sz w:val="24"/>
                <w:szCs w:val="24"/>
              </w:rPr>
              <w:t>, dê pistas de como se fala, caso ela ainda sinta dificuldades em lembrar-se.</w:t>
            </w:r>
          </w:p>
          <w:p w14:paraId="655491F3" w14:textId="77777777" w:rsidR="00BD4D0F" w:rsidRDefault="00BD4D0F" w:rsidP="00BD4D0F">
            <w:pPr>
              <w:spacing w:line="360" w:lineRule="auto"/>
              <w:rPr>
                <w:rFonts w:ascii="Arial" w:hAnsi="Arial" w:cs="Arial"/>
                <w:color w:val="1A1A1A"/>
                <w:sz w:val="24"/>
                <w:szCs w:val="24"/>
              </w:rPr>
            </w:pPr>
            <w:r w:rsidRPr="00BD4D0F">
              <w:rPr>
                <w:rFonts w:ascii="Arial" w:hAnsi="Arial" w:cs="Arial"/>
                <w:color w:val="1A1A1A"/>
                <w:sz w:val="24"/>
                <w:szCs w:val="24"/>
              </w:rPr>
              <w:t>(Clique duas vezes em cima da imagem abaixo para abrir a atividade)</w:t>
            </w:r>
          </w:p>
          <w:p w14:paraId="73AA9FC6" w14:textId="5594752A" w:rsidR="00BD4D0F" w:rsidRDefault="00B728EE" w:rsidP="00B728EE">
            <w:pPr>
              <w:spacing w:line="360" w:lineRule="auto"/>
              <w:rPr>
                <w:rFonts w:ascii="Arial" w:hAnsi="Arial" w:cs="Arial"/>
                <w:sz w:val="24"/>
                <w:szCs w:val="24"/>
              </w:rPr>
            </w:pPr>
            <w:r w:rsidRPr="00B728EE">
              <w:rPr>
                <w:rFonts w:ascii="Arial" w:hAnsi="Arial" w:cs="Arial"/>
                <w:sz w:val="24"/>
                <w:szCs w:val="24"/>
              </w:rPr>
              <w:object w:dxaOrig="8925" w:dyaOrig="12630" w14:anchorId="4317E42F">
                <v:shape id="_x0000_i1030" type="#_x0000_t75" style="width:56.75pt;height:79.65pt" o:ole="">
                  <v:imagedata r:id="rId23" o:title=""/>
                </v:shape>
                <o:OLEObject Type="Embed" ProgID="AcroExch.Document.11" ShapeID="_x0000_i1030" DrawAspect="Content" ObjectID="_1652864389" r:id="rId24"/>
              </w:object>
            </w:r>
          </w:p>
          <w:p w14:paraId="5E57E4F0" w14:textId="3B5FA413" w:rsidR="00AE6904" w:rsidRDefault="00BD4D0F" w:rsidP="00B728EE">
            <w:pPr>
              <w:jc w:val="both"/>
              <w:rPr>
                <w:rFonts w:ascii="Arial" w:hAnsi="Arial" w:cs="Arial"/>
                <w:sz w:val="24"/>
                <w:szCs w:val="24"/>
              </w:rPr>
            </w:pPr>
            <w:r>
              <w:rPr>
                <w:rFonts w:ascii="Arial" w:hAnsi="Arial" w:cs="Arial"/>
                <w:sz w:val="24"/>
                <w:szCs w:val="24"/>
              </w:rPr>
              <w:t xml:space="preserve">5º Momento – Não se esqueça das palavras de incentivo: </w:t>
            </w:r>
            <w:proofErr w:type="spellStart"/>
            <w:r>
              <w:rPr>
                <w:rFonts w:ascii="Arial" w:hAnsi="Arial" w:cs="Arial"/>
                <w:sz w:val="24"/>
                <w:szCs w:val="24"/>
              </w:rPr>
              <w:t>Well</w:t>
            </w:r>
            <w:proofErr w:type="spellEnd"/>
            <w:r>
              <w:rPr>
                <w:rFonts w:ascii="Arial" w:hAnsi="Arial" w:cs="Arial"/>
                <w:sz w:val="24"/>
                <w:szCs w:val="24"/>
              </w:rPr>
              <w:t xml:space="preserve"> </w:t>
            </w:r>
            <w:proofErr w:type="spellStart"/>
            <w:r>
              <w:rPr>
                <w:rFonts w:ascii="Arial" w:hAnsi="Arial" w:cs="Arial"/>
                <w:sz w:val="24"/>
                <w:szCs w:val="24"/>
              </w:rPr>
              <w:t>Done</w:t>
            </w:r>
            <w:proofErr w:type="spellEnd"/>
            <w:r>
              <w:rPr>
                <w:rFonts w:ascii="Arial" w:hAnsi="Arial" w:cs="Arial"/>
                <w:sz w:val="24"/>
                <w:szCs w:val="24"/>
              </w:rPr>
              <w:t xml:space="preserve">, </w:t>
            </w:r>
            <w:proofErr w:type="spellStart"/>
            <w:r>
              <w:rPr>
                <w:rFonts w:ascii="Arial" w:hAnsi="Arial" w:cs="Arial"/>
                <w:sz w:val="24"/>
                <w:szCs w:val="24"/>
              </w:rPr>
              <w:t>Beautiful</w:t>
            </w:r>
            <w:proofErr w:type="spellEnd"/>
            <w:r>
              <w:rPr>
                <w:rFonts w:ascii="Arial" w:hAnsi="Arial" w:cs="Arial"/>
                <w:sz w:val="24"/>
                <w:szCs w:val="24"/>
              </w:rPr>
              <w:t xml:space="preserve">, </w:t>
            </w:r>
            <w:proofErr w:type="spellStart"/>
            <w:r>
              <w:rPr>
                <w:rFonts w:ascii="Arial" w:hAnsi="Arial" w:cs="Arial"/>
                <w:sz w:val="24"/>
                <w:szCs w:val="24"/>
              </w:rPr>
              <w:t>Good</w:t>
            </w:r>
            <w:proofErr w:type="spellEnd"/>
            <w:r>
              <w:rPr>
                <w:rFonts w:ascii="Arial" w:hAnsi="Arial" w:cs="Arial"/>
                <w:sz w:val="24"/>
                <w:szCs w:val="24"/>
              </w:rPr>
              <w:t xml:space="preserve"> </w:t>
            </w:r>
            <w:proofErr w:type="spellStart"/>
            <w:r>
              <w:rPr>
                <w:rFonts w:ascii="Arial" w:hAnsi="Arial" w:cs="Arial"/>
                <w:sz w:val="24"/>
                <w:szCs w:val="24"/>
              </w:rPr>
              <w:t>Job</w:t>
            </w:r>
            <w:proofErr w:type="spellEnd"/>
            <w:r>
              <w:rPr>
                <w:rFonts w:ascii="Arial" w:hAnsi="Arial" w:cs="Arial"/>
                <w:sz w:val="24"/>
                <w:szCs w:val="24"/>
              </w:rPr>
              <w:t>!</w:t>
            </w:r>
          </w:p>
          <w:p w14:paraId="5F26423E" w14:textId="77777777" w:rsidR="00B728EE" w:rsidRDefault="00B728EE" w:rsidP="00B728EE">
            <w:pPr>
              <w:jc w:val="both"/>
              <w:rPr>
                <w:rFonts w:ascii="Arial" w:hAnsi="Arial" w:cs="Arial"/>
                <w:sz w:val="24"/>
                <w:szCs w:val="24"/>
              </w:rPr>
            </w:pPr>
          </w:p>
          <w:p w14:paraId="6CF6AD44" w14:textId="77777777" w:rsidR="00AE6904" w:rsidRPr="00F77B36" w:rsidRDefault="00AE6904" w:rsidP="008F30B5">
            <w:pPr>
              <w:spacing w:line="276" w:lineRule="auto"/>
              <w:jc w:val="both"/>
              <w:rPr>
                <w:rFonts w:ascii="Arial" w:hAnsi="Arial" w:cs="Arial"/>
                <w:sz w:val="24"/>
                <w:szCs w:val="24"/>
              </w:rPr>
            </w:pPr>
            <w:proofErr w:type="spellStart"/>
            <w:r w:rsidRPr="00F77B36">
              <w:rPr>
                <w:rFonts w:ascii="Arial" w:hAnsi="Arial" w:cs="Arial"/>
                <w:sz w:val="24"/>
                <w:szCs w:val="24"/>
              </w:rPr>
              <w:t>Teacher</w:t>
            </w:r>
            <w:proofErr w:type="spellEnd"/>
            <w:r w:rsidRPr="00F77B36">
              <w:rPr>
                <w:rFonts w:ascii="Arial" w:hAnsi="Arial" w:cs="Arial"/>
                <w:sz w:val="24"/>
                <w:szCs w:val="24"/>
              </w:rPr>
              <w:t xml:space="preserve"> </w:t>
            </w:r>
            <w:proofErr w:type="spellStart"/>
            <w:r w:rsidRPr="00F77B36">
              <w:rPr>
                <w:rFonts w:ascii="Arial" w:hAnsi="Arial" w:cs="Arial"/>
                <w:sz w:val="24"/>
                <w:szCs w:val="24"/>
              </w:rPr>
              <w:t>By</w:t>
            </w:r>
            <w:proofErr w:type="spellEnd"/>
            <w:r w:rsidRPr="00F77B36">
              <w:rPr>
                <w:rFonts w:ascii="Arial" w:hAnsi="Arial" w:cs="Arial"/>
                <w:sz w:val="24"/>
                <w:szCs w:val="24"/>
              </w:rPr>
              <w:t xml:space="preserve"> </w:t>
            </w:r>
          </w:p>
          <w:p w14:paraId="4E6200FD" w14:textId="77777777" w:rsidR="00AE6904" w:rsidRPr="006E0AAD" w:rsidRDefault="00AE6904" w:rsidP="008F30B5">
            <w:pPr>
              <w:spacing w:line="276" w:lineRule="auto"/>
              <w:jc w:val="both"/>
              <w:rPr>
                <w:rFonts w:ascii="Arial" w:hAnsi="Arial" w:cs="Arial"/>
                <w:sz w:val="24"/>
                <w:szCs w:val="24"/>
              </w:rPr>
            </w:pPr>
            <w:r w:rsidRPr="00F77B36">
              <w:rPr>
                <w:rFonts w:ascii="Arial" w:hAnsi="Arial" w:cs="Arial"/>
                <w:sz w:val="24"/>
                <w:szCs w:val="24"/>
              </w:rPr>
              <w:t>(66) 996143361</w:t>
            </w:r>
          </w:p>
        </w:tc>
      </w:tr>
    </w:tbl>
    <w:p w14:paraId="6B7B630A" w14:textId="77777777" w:rsidR="00AE6904" w:rsidRDefault="00AE6904" w:rsidP="00AE6904"/>
    <w:p w14:paraId="77936500" w14:textId="77777777" w:rsidR="00AE6904" w:rsidRDefault="00AE6904" w:rsidP="00AE6904"/>
    <w:p w14:paraId="6C96A044" w14:textId="77777777" w:rsidR="00AE6904" w:rsidRDefault="00AE6904" w:rsidP="00AE6904"/>
    <w:p w14:paraId="5F0B2978" w14:textId="77777777" w:rsidR="00AE6904" w:rsidRDefault="00AE6904"/>
    <w:sectPr w:rsidR="00AE6904" w:rsidSect="004A68AE">
      <w:headerReference w:type="default" r:id="rId25"/>
      <w:pgSz w:w="11906" w:h="16838"/>
      <w:pgMar w:top="142" w:right="707" w:bottom="1135" w:left="567"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461738" w14:textId="77777777" w:rsidR="00756CA3" w:rsidRDefault="00756CA3">
      <w:pPr>
        <w:spacing w:after="0" w:line="240" w:lineRule="auto"/>
      </w:pPr>
      <w:r>
        <w:separator/>
      </w:r>
    </w:p>
  </w:endnote>
  <w:endnote w:type="continuationSeparator" w:id="0">
    <w:p w14:paraId="04588283" w14:textId="77777777" w:rsidR="00756CA3" w:rsidRDefault="00756C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B87DBA" w14:textId="77777777" w:rsidR="00756CA3" w:rsidRDefault="00756CA3">
      <w:pPr>
        <w:spacing w:after="0" w:line="240" w:lineRule="auto"/>
      </w:pPr>
      <w:r>
        <w:separator/>
      </w:r>
    </w:p>
  </w:footnote>
  <w:footnote w:type="continuationSeparator" w:id="0">
    <w:p w14:paraId="25B0EC25" w14:textId="77777777" w:rsidR="00756CA3" w:rsidRDefault="00756C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5CD8E" w14:textId="77777777" w:rsidR="003330E1" w:rsidRDefault="00DD36AC" w:rsidP="002C10AD">
    <w:pPr>
      <w:spacing w:after="0"/>
      <w:rPr>
        <w:rFonts w:ascii="Arial" w:hAnsi="Arial" w:cs="Arial"/>
        <w:szCs w:val="24"/>
      </w:rPr>
    </w:pPr>
    <w:r>
      <w:rPr>
        <w:rFonts w:ascii="Arial" w:hAnsi="Arial" w:cs="Arial"/>
        <w:noProof/>
        <w:sz w:val="24"/>
        <w:szCs w:val="24"/>
        <w:lang w:eastAsia="pt-BR"/>
      </w:rPr>
      <w:drawing>
        <wp:anchor distT="0" distB="0" distL="114300" distR="114300" simplePos="0" relativeHeight="251659264" behindDoc="1" locked="0" layoutInCell="1" allowOverlap="1" wp14:anchorId="0989A4E6" wp14:editId="0087CA59">
          <wp:simplePos x="0" y="0"/>
          <wp:positionH relativeFrom="column">
            <wp:posOffset>476250</wp:posOffset>
          </wp:positionH>
          <wp:positionV relativeFrom="paragraph">
            <wp:posOffset>-95250</wp:posOffset>
          </wp:positionV>
          <wp:extent cx="829310" cy="902335"/>
          <wp:effectExtent l="0" t="0" r="889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902335"/>
                  </a:xfrm>
                  <a:prstGeom prst="rect">
                    <a:avLst/>
                  </a:prstGeom>
                  <a:noFill/>
                </pic:spPr>
              </pic:pic>
            </a:graphicData>
          </a:graphic>
        </wp:anchor>
      </w:drawing>
    </w:r>
  </w:p>
  <w:p w14:paraId="20BB7EDB" w14:textId="77777777" w:rsidR="003330E1" w:rsidRDefault="00DD36AC" w:rsidP="002C10AD">
    <w:pPr>
      <w:spacing w:after="0"/>
      <w:jc w:val="center"/>
      <w:rPr>
        <w:rFonts w:ascii="Arial" w:hAnsi="Arial" w:cs="Arial"/>
        <w:b/>
        <w:sz w:val="20"/>
        <w:szCs w:val="20"/>
      </w:rPr>
    </w:pPr>
    <w:r>
      <w:rPr>
        <w:rFonts w:ascii="Arial" w:hAnsi="Arial" w:cs="Arial"/>
        <w:b/>
        <w:spacing w:val="20"/>
        <w:sz w:val="24"/>
        <w:szCs w:val="20"/>
      </w:rPr>
      <w:t xml:space="preserve">                         </w:t>
    </w:r>
    <w:r w:rsidRPr="005E4D53">
      <w:rPr>
        <w:rFonts w:ascii="Arial" w:hAnsi="Arial" w:cs="Arial"/>
        <w:b/>
        <w:spacing w:val="20"/>
        <w:sz w:val="24"/>
        <w:szCs w:val="20"/>
      </w:rPr>
      <w:t>FUNDAÇÃO EDUCACIONAL CLAUDINO FRANCIO</w:t>
    </w:r>
    <w:r w:rsidRPr="005E4D53">
      <w:rPr>
        <w:rFonts w:ascii="Arial" w:hAnsi="Arial" w:cs="Arial"/>
        <w:sz w:val="24"/>
        <w:szCs w:val="20"/>
      </w:rPr>
      <w:br/>
    </w:r>
    <w:r w:rsidRPr="005E4D53">
      <w:rPr>
        <w:rFonts w:ascii="Arial" w:hAnsi="Arial" w:cs="Arial"/>
        <w:b/>
        <w:sz w:val="24"/>
        <w:szCs w:val="20"/>
      </w:rPr>
      <w:t xml:space="preserve">                            </w:t>
    </w:r>
    <w:r>
      <w:rPr>
        <w:rFonts w:ascii="Arial" w:hAnsi="Arial" w:cs="Arial"/>
        <w:b/>
        <w:sz w:val="24"/>
        <w:szCs w:val="20"/>
      </w:rPr>
      <w:t xml:space="preserve">       </w:t>
    </w:r>
    <w:r w:rsidRPr="005E4D53">
      <w:rPr>
        <w:rFonts w:ascii="Arial" w:hAnsi="Arial" w:cs="Arial"/>
        <w:b/>
        <w:sz w:val="24"/>
        <w:szCs w:val="20"/>
      </w:rPr>
      <w:t>CENTRO DE EDUCAÇÃO BÁSICA SÃO JOSÉ</w:t>
    </w:r>
  </w:p>
  <w:p w14:paraId="53FE48DC" w14:textId="77777777" w:rsidR="003330E1" w:rsidRDefault="00756CA3">
    <w:pPr>
      <w:pStyle w:val="Cabealho"/>
    </w:pPr>
  </w:p>
  <w:p w14:paraId="5D3E0DB1" w14:textId="77777777" w:rsidR="003330E1" w:rsidRDefault="00756CA3" w:rsidP="00B02BFD">
    <w:pPr>
      <w:pStyle w:val="Cabealho"/>
      <w:jc w:val="center"/>
      <w:rPr>
        <w:rFonts w:ascii="Arial" w:hAnsi="Arial" w:cs="Arial"/>
        <w:b/>
        <w:bCs/>
        <w:color w:val="1F3864" w:themeColor="accent1" w:themeShade="80"/>
        <w:sz w:val="40"/>
        <w:szCs w:val="4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7E2552"/>
    <w:multiLevelType w:val="hybridMultilevel"/>
    <w:tmpl w:val="DB3C25F0"/>
    <w:lvl w:ilvl="0" w:tplc="04160001">
      <w:start w:val="1"/>
      <w:numFmt w:val="bullet"/>
      <w:lvlText w:val=""/>
      <w:lvlJc w:val="left"/>
      <w:pPr>
        <w:ind w:left="930" w:hanging="360"/>
      </w:pPr>
      <w:rPr>
        <w:rFonts w:ascii="Symbol" w:hAnsi="Symbol" w:hint="default"/>
      </w:rPr>
    </w:lvl>
    <w:lvl w:ilvl="1" w:tplc="04160003" w:tentative="1">
      <w:start w:val="1"/>
      <w:numFmt w:val="bullet"/>
      <w:lvlText w:val="o"/>
      <w:lvlJc w:val="left"/>
      <w:pPr>
        <w:ind w:left="1650" w:hanging="360"/>
      </w:pPr>
      <w:rPr>
        <w:rFonts w:ascii="Courier New" w:hAnsi="Courier New" w:cs="Courier New" w:hint="default"/>
      </w:rPr>
    </w:lvl>
    <w:lvl w:ilvl="2" w:tplc="04160005" w:tentative="1">
      <w:start w:val="1"/>
      <w:numFmt w:val="bullet"/>
      <w:lvlText w:val=""/>
      <w:lvlJc w:val="left"/>
      <w:pPr>
        <w:ind w:left="2370" w:hanging="360"/>
      </w:pPr>
      <w:rPr>
        <w:rFonts w:ascii="Wingdings" w:hAnsi="Wingdings" w:hint="default"/>
      </w:rPr>
    </w:lvl>
    <w:lvl w:ilvl="3" w:tplc="04160001" w:tentative="1">
      <w:start w:val="1"/>
      <w:numFmt w:val="bullet"/>
      <w:lvlText w:val=""/>
      <w:lvlJc w:val="left"/>
      <w:pPr>
        <w:ind w:left="3090" w:hanging="360"/>
      </w:pPr>
      <w:rPr>
        <w:rFonts w:ascii="Symbol" w:hAnsi="Symbol" w:hint="default"/>
      </w:rPr>
    </w:lvl>
    <w:lvl w:ilvl="4" w:tplc="04160003" w:tentative="1">
      <w:start w:val="1"/>
      <w:numFmt w:val="bullet"/>
      <w:lvlText w:val="o"/>
      <w:lvlJc w:val="left"/>
      <w:pPr>
        <w:ind w:left="3810" w:hanging="360"/>
      </w:pPr>
      <w:rPr>
        <w:rFonts w:ascii="Courier New" w:hAnsi="Courier New" w:cs="Courier New" w:hint="default"/>
      </w:rPr>
    </w:lvl>
    <w:lvl w:ilvl="5" w:tplc="04160005" w:tentative="1">
      <w:start w:val="1"/>
      <w:numFmt w:val="bullet"/>
      <w:lvlText w:val=""/>
      <w:lvlJc w:val="left"/>
      <w:pPr>
        <w:ind w:left="4530" w:hanging="360"/>
      </w:pPr>
      <w:rPr>
        <w:rFonts w:ascii="Wingdings" w:hAnsi="Wingdings" w:hint="default"/>
      </w:rPr>
    </w:lvl>
    <w:lvl w:ilvl="6" w:tplc="04160001" w:tentative="1">
      <w:start w:val="1"/>
      <w:numFmt w:val="bullet"/>
      <w:lvlText w:val=""/>
      <w:lvlJc w:val="left"/>
      <w:pPr>
        <w:ind w:left="5250" w:hanging="360"/>
      </w:pPr>
      <w:rPr>
        <w:rFonts w:ascii="Symbol" w:hAnsi="Symbol" w:hint="default"/>
      </w:rPr>
    </w:lvl>
    <w:lvl w:ilvl="7" w:tplc="04160003" w:tentative="1">
      <w:start w:val="1"/>
      <w:numFmt w:val="bullet"/>
      <w:lvlText w:val="o"/>
      <w:lvlJc w:val="left"/>
      <w:pPr>
        <w:ind w:left="5970" w:hanging="360"/>
      </w:pPr>
      <w:rPr>
        <w:rFonts w:ascii="Courier New" w:hAnsi="Courier New" w:cs="Courier New" w:hint="default"/>
      </w:rPr>
    </w:lvl>
    <w:lvl w:ilvl="8" w:tplc="04160005" w:tentative="1">
      <w:start w:val="1"/>
      <w:numFmt w:val="bullet"/>
      <w:lvlText w:val=""/>
      <w:lvlJc w:val="left"/>
      <w:pPr>
        <w:ind w:left="6690" w:hanging="360"/>
      </w:pPr>
      <w:rPr>
        <w:rFonts w:ascii="Wingdings" w:hAnsi="Wingdings" w:hint="default"/>
      </w:rPr>
    </w:lvl>
  </w:abstractNum>
  <w:abstractNum w:abstractNumId="1">
    <w:nsid w:val="4D85387D"/>
    <w:multiLevelType w:val="hybridMultilevel"/>
    <w:tmpl w:val="D49043A8"/>
    <w:lvl w:ilvl="0" w:tplc="B4304A7C">
      <w:start w:val="1"/>
      <w:numFmt w:val="decimal"/>
      <w:lvlText w:val="%1."/>
      <w:lvlJc w:val="left"/>
      <w:pPr>
        <w:ind w:left="1080" w:hanging="360"/>
      </w:pPr>
      <w:rPr>
        <w:rFonts w:hint="default"/>
        <w:b/>
        <w:color w:val="C00000"/>
        <w:u w:val="single"/>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nsid w:val="50267C52"/>
    <w:multiLevelType w:val="hybridMultilevel"/>
    <w:tmpl w:val="2A6E1594"/>
    <w:lvl w:ilvl="0" w:tplc="B4304A7C">
      <w:start w:val="1"/>
      <w:numFmt w:val="decimal"/>
      <w:lvlText w:val="%1."/>
      <w:lvlJc w:val="left"/>
      <w:pPr>
        <w:ind w:left="1080" w:hanging="360"/>
      </w:pPr>
      <w:rPr>
        <w:rFonts w:hint="default"/>
        <w:b/>
        <w:color w:val="C00000"/>
        <w:u w:val="single"/>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nsid w:val="534B3D03"/>
    <w:multiLevelType w:val="hybridMultilevel"/>
    <w:tmpl w:val="8C46FF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904"/>
    <w:rsid w:val="001756ED"/>
    <w:rsid w:val="00220818"/>
    <w:rsid w:val="003E74CA"/>
    <w:rsid w:val="004036C0"/>
    <w:rsid w:val="00627037"/>
    <w:rsid w:val="00756CA3"/>
    <w:rsid w:val="00761AEF"/>
    <w:rsid w:val="007F2A92"/>
    <w:rsid w:val="008B3D33"/>
    <w:rsid w:val="00A82BDB"/>
    <w:rsid w:val="00AA6881"/>
    <w:rsid w:val="00AB1F46"/>
    <w:rsid w:val="00AE6904"/>
    <w:rsid w:val="00B728EE"/>
    <w:rsid w:val="00B94416"/>
    <w:rsid w:val="00BD0401"/>
    <w:rsid w:val="00BD4D0F"/>
    <w:rsid w:val="00C015ED"/>
    <w:rsid w:val="00CA5F94"/>
    <w:rsid w:val="00DD36AC"/>
    <w:rsid w:val="00DD7989"/>
    <w:rsid w:val="00E73F83"/>
    <w:rsid w:val="00EA35F4"/>
    <w:rsid w:val="00EA4BB6"/>
    <w:rsid w:val="00EA5FE2"/>
    <w:rsid w:val="00F3504C"/>
    <w:rsid w:val="00FC567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5F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904"/>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E690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E6904"/>
  </w:style>
  <w:style w:type="table" w:styleId="Tabelacomgrade">
    <w:name w:val="Table Grid"/>
    <w:basedOn w:val="Tabelanormal"/>
    <w:uiPriority w:val="39"/>
    <w:rsid w:val="00AE69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AE6904"/>
    <w:rPr>
      <w:color w:val="0000FF"/>
      <w:u w:val="single"/>
    </w:rPr>
  </w:style>
  <w:style w:type="paragraph" w:styleId="PargrafodaLista">
    <w:name w:val="List Paragraph"/>
    <w:basedOn w:val="Normal"/>
    <w:uiPriority w:val="34"/>
    <w:qFormat/>
    <w:rsid w:val="00AE6904"/>
    <w:pPr>
      <w:ind w:left="720"/>
      <w:contextualSpacing/>
    </w:pPr>
  </w:style>
  <w:style w:type="paragraph" w:styleId="Textodebalo">
    <w:name w:val="Balloon Text"/>
    <w:basedOn w:val="Normal"/>
    <w:link w:val="TextodebaloChar"/>
    <w:uiPriority w:val="99"/>
    <w:semiHidden/>
    <w:unhideWhenUsed/>
    <w:rsid w:val="004036C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036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904"/>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E690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E6904"/>
  </w:style>
  <w:style w:type="table" w:styleId="Tabelacomgrade">
    <w:name w:val="Table Grid"/>
    <w:basedOn w:val="Tabelanormal"/>
    <w:uiPriority w:val="39"/>
    <w:rsid w:val="00AE69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AE6904"/>
    <w:rPr>
      <w:color w:val="0000FF"/>
      <w:u w:val="single"/>
    </w:rPr>
  </w:style>
  <w:style w:type="paragraph" w:styleId="PargrafodaLista">
    <w:name w:val="List Paragraph"/>
    <w:basedOn w:val="Normal"/>
    <w:uiPriority w:val="34"/>
    <w:qFormat/>
    <w:rsid w:val="00AE6904"/>
    <w:pPr>
      <w:ind w:left="720"/>
      <w:contextualSpacing/>
    </w:pPr>
  </w:style>
  <w:style w:type="paragraph" w:styleId="Textodebalo">
    <w:name w:val="Balloon Text"/>
    <w:basedOn w:val="Normal"/>
    <w:link w:val="TextodebaloChar"/>
    <w:uiPriority w:val="99"/>
    <w:semiHidden/>
    <w:unhideWhenUsed/>
    <w:rsid w:val="004036C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036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hyperlink" Target="https://www.youtube.com/watch?v=wD3Kp9dCU90"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8.emf"/><Relationship Id="rId10" Type="http://schemas.openxmlformats.org/officeDocument/2006/relationships/image" Target="media/image2.emf"/><Relationship Id="rId19" Type="http://schemas.openxmlformats.org/officeDocument/2006/relationships/hyperlink" Target="https://www.youtube.com/watch?v=78xiJpPGQ5k"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hyperlink" Target="https://www.youtube.com/watch?v=TJhfl5vdxp4"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5</Pages>
  <Words>1001</Words>
  <Characters>5410</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Paula Vaz</dc:creator>
  <cp:lastModifiedBy>Asus</cp:lastModifiedBy>
  <cp:revision>10</cp:revision>
  <cp:lastPrinted>2020-06-05T16:12:00Z</cp:lastPrinted>
  <dcterms:created xsi:type="dcterms:W3CDTF">2020-06-05T00:02:00Z</dcterms:created>
  <dcterms:modified xsi:type="dcterms:W3CDTF">2020-06-05T16:12:00Z</dcterms:modified>
</cp:coreProperties>
</file>